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7A" w:rsidRPr="00991762" w:rsidRDefault="00106A7A" w:rsidP="00F1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76D53" w:rsidRPr="00991762" w:rsidRDefault="00D76D53" w:rsidP="00F142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>Рабочая программ</w:t>
      </w:r>
      <w:r w:rsidR="00191300" w:rsidRPr="00991762">
        <w:rPr>
          <w:rFonts w:ascii="Times New Roman" w:hAnsi="Times New Roman"/>
          <w:i/>
          <w:sz w:val="24"/>
          <w:szCs w:val="24"/>
        </w:rPr>
        <w:t>а по биологии для   7</w:t>
      </w:r>
      <w:r w:rsidRPr="00991762">
        <w:rPr>
          <w:rFonts w:ascii="Times New Roman" w:hAnsi="Times New Roman"/>
          <w:i/>
          <w:sz w:val="24"/>
          <w:szCs w:val="24"/>
        </w:rPr>
        <w:t xml:space="preserve"> класса разработана на основе:</w:t>
      </w:r>
    </w:p>
    <w:p w:rsidR="00106A7A" w:rsidRPr="00991762" w:rsidRDefault="00CE25B6" w:rsidP="00175532">
      <w:pPr>
        <w:pStyle w:val="a7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основной образовательной </w:t>
      </w:r>
      <w:r w:rsidRPr="00991762">
        <w:rPr>
          <w:rFonts w:ascii="Times New Roman" w:hAnsi="Times New Roman"/>
          <w:sz w:val="24"/>
          <w:szCs w:val="24"/>
        </w:rPr>
        <w:t>программы основного общего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Pr="00991762">
        <w:rPr>
          <w:rFonts w:ascii="Times New Roman" w:hAnsi="Times New Roman"/>
          <w:sz w:val="24"/>
          <w:szCs w:val="24"/>
        </w:rPr>
        <w:t xml:space="preserve"> Муниципального бюджетного общеобразовательного учреждения «Излучинская общеобразовательная средняя школа № 1 с углубленным изучением отдельных предметов»;  </w:t>
      </w:r>
    </w:p>
    <w:p w:rsidR="00106A7A" w:rsidRPr="00991762" w:rsidRDefault="00106A7A" w:rsidP="00175532">
      <w:pPr>
        <w:pStyle w:val="a7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рабочей программы и в соответствии с авторской </w:t>
      </w:r>
      <w:r w:rsidR="00E831C3" w:rsidRPr="00991762">
        <w:rPr>
          <w:rFonts w:ascii="Times New Roman" w:hAnsi="Times New Roman"/>
          <w:sz w:val="24"/>
          <w:szCs w:val="24"/>
        </w:rPr>
        <w:t>программой: Биология</w:t>
      </w:r>
      <w:r w:rsidRPr="00991762">
        <w:rPr>
          <w:rFonts w:ascii="Times New Roman" w:hAnsi="Times New Roman"/>
          <w:sz w:val="24"/>
          <w:szCs w:val="24"/>
        </w:rPr>
        <w:t xml:space="preserve">. 5-9 классы. Рабочая программа: учебно-методическое пособие/Н.В. </w:t>
      </w:r>
      <w:proofErr w:type="spellStart"/>
      <w:r w:rsidRPr="00991762">
        <w:rPr>
          <w:rFonts w:ascii="Times New Roman" w:hAnsi="Times New Roman"/>
          <w:sz w:val="24"/>
          <w:szCs w:val="24"/>
        </w:rPr>
        <w:t>Бабичев</w:t>
      </w:r>
      <w:proofErr w:type="spellEnd"/>
      <w:r w:rsidRPr="00991762">
        <w:rPr>
          <w:rFonts w:ascii="Times New Roman" w:hAnsi="Times New Roman"/>
          <w:sz w:val="24"/>
          <w:szCs w:val="24"/>
        </w:rPr>
        <w:t xml:space="preserve">, В.И. </w:t>
      </w:r>
      <w:proofErr w:type="spellStart"/>
      <w:r w:rsidRPr="00991762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991762">
        <w:rPr>
          <w:rFonts w:ascii="Times New Roman" w:hAnsi="Times New Roman"/>
          <w:sz w:val="24"/>
          <w:szCs w:val="24"/>
        </w:rPr>
        <w:t xml:space="preserve"> - М.: Дрофа, 2019.</w:t>
      </w:r>
    </w:p>
    <w:p w:rsidR="00106A7A" w:rsidRPr="00991762" w:rsidRDefault="00106A7A" w:rsidP="00175532">
      <w:pPr>
        <w:pStyle w:val="a7"/>
        <w:numPr>
          <w:ilvl w:val="0"/>
          <w:numId w:val="24"/>
        </w:num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учебника: </w:t>
      </w:r>
      <w:proofErr w:type="spellStart"/>
      <w:r w:rsidRPr="00991762">
        <w:rPr>
          <w:rFonts w:ascii="Times New Roman" w:hAnsi="Times New Roman"/>
          <w:sz w:val="24"/>
          <w:szCs w:val="24"/>
        </w:rPr>
        <w:t>Сивоглазов</w:t>
      </w:r>
      <w:proofErr w:type="spellEnd"/>
      <w:r w:rsidRPr="00991762">
        <w:rPr>
          <w:rFonts w:ascii="Times New Roman" w:hAnsi="Times New Roman"/>
          <w:sz w:val="24"/>
          <w:szCs w:val="24"/>
        </w:rPr>
        <w:t xml:space="preserve"> В.И., </w:t>
      </w:r>
      <w:proofErr w:type="spellStart"/>
      <w:r w:rsidRPr="00991762">
        <w:rPr>
          <w:rFonts w:ascii="Times New Roman" w:hAnsi="Times New Roman"/>
          <w:sz w:val="24"/>
          <w:szCs w:val="24"/>
        </w:rPr>
        <w:t>Сапин</w:t>
      </w:r>
      <w:proofErr w:type="spellEnd"/>
      <w:r w:rsidRPr="00991762">
        <w:rPr>
          <w:rFonts w:ascii="Times New Roman" w:hAnsi="Times New Roman"/>
          <w:sz w:val="24"/>
          <w:szCs w:val="24"/>
        </w:rPr>
        <w:t xml:space="preserve"> М.Р., Каменский А.А. Биология. 7 класс. – </w:t>
      </w:r>
      <w:r w:rsidR="00E831C3" w:rsidRPr="00991762">
        <w:rPr>
          <w:rFonts w:ascii="Times New Roman" w:hAnsi="Times New Roman"/>
          <w:sz w:val="24"/>
          <w:szCs w:val="24"/>
        </w:rPr>
        <w:t>М.: ООО "Дрофа", 2022 г</w:t>
      </w:r>
      <w:r w:rsidRPr="00991762">
        <w:rPr>
          <w:rFonts w:ascii="Times New Roman" w:hAnsi="Times New Roman"/>
          <w:sz w:val="24"/>
          <w:szCs w:val="24"/>
        </w:rPr>
        <w:t>.</w:t>
      </w:r>
    </w:p>
    <w:p w:rsidR="00CE25B6" w:rsidRPr="00991762" w:rsidRDefault="00CE25B6" w:rsidP="00175532">
      <w:pPr>
        <w:pStyle w:val="a7"/>
        <w:numPr>
          <w:ilvl w:val="0"/>
          <w:numId w:val="24"/>
        </w:num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762">
        <w:rPr>
          <w:rFonts w:ascii="Times New Roman" w:hAnsi="Times New Roman"/>
          <w:sz w:val="24"/>
          <w:szCs w:val="24"/>
        </w:rPr>
        <w:t>локального акта школы «Положение о рабочей программе учебного предмета, курса, дисциплины (модуля) в Муниципального бюджетного общеобразовательного учреждения «Излучинская общеобразовательная средняя школа № 1 с углубленным изучением отдельных предметов».</w:t>
      </w:r>
      <w:proofErr w:type="gramEnd"/>
    </w:p>
    <w:p w:rsidR="00D76D53" w:rsidRPr="00991762" w:rsidRDefault="00D76D53" w:rsidP="00FD3A48">
      <w:pPr>
        <w:spacing w:after="0" w:line="4" w:lineRule="exact"/>
        <w:ind w:left="-142"/>
        <w:jc w:val="both"/>
        <w:rPr>
          <w:rFonts w:ascii="Times New Roman" w:hAnsi="Times New Roman"/>
          <w:sz w:val="24"/>
          <w:szCs w:val="24"/>
        </w:rPr>
      </w:pPr>
    </w:p>
    <w:p w:rsidR="00D76D53" w:rsidRPr="00991762" w:rsidRDefault="004D258C" w:rsidP="00175532">
      <w:pPr>
        <w:pStyle w:val="a7"/>
        <w:numPr>
          <w:ilvl w:val="0"/>
          <w:numId w:val="23"/>
        </w:numPr>
        <w:spacing w:after="0" w:line="240" w:lineRule="auto"/>
        <w:jc w:val="center"/>
        <w:rPr>
          <w:rStyle w:val="dash041e0431044b0447043d044b0439char1"/>
          <w:b/>
          <w:szCs w:val="24"/>
        </w:rPr>
      </w:pPr>
      <w:r w:rsidRPr="00991762">
        <w:rPr>
          <w:rStyle w:val="dash041e0431044b0447043d044b0439char1"/>
          <w:b/>
          <w:szCs w:val="24"/>
        </w:rPr>
        <w:t>ПЛАНИРУЕМЫЕ РЕЗУЛЬТАТЫ ИЗУЧЕНИЯ УЧЕБНОГО ПРЕДМЕТА "БИОЛОГИЯ"</w:t>
      </w:r>
    </w:p>
    <w:p w:rsidR="00E831C3" w:rsidRPr="00991762" w:rsidRDefault="00E831C3" w:rsidP="00E831C3">
      <w:pPr>
        <w:pStyle w:val="a7"/>
        <w:spacing w:after="0" w:line="240" w:lineRule="auto"/>
        <w:ind w:left="218"/>
        <w:rPr>
          <w:rFonts w:ascii="Times New Roman" w:hAnsi="Times New Roman"/>
          <w:sz w:val="24"/>
          <w:szCs w:val="24"/>
        </w:rPr>
      </w:pPr>
    </w:p>
    <w:p w:rsidR="00D76D53" w:rsidRPr="00991762" w:rsidRDefault="00D76D53" w:rsidP="00E831C3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Деятельность школы в обучении биологии направлена на достижение </w:t>
      </w:r>
      <w:proofErr w:type="gramStart"/>
      <w:r w:rsidRPr="00991762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991762">
        <w:rPr>
          <w:rFonts w:ascii="Times New Roman" w:hAnsi="Times New Roman"/>
          <w:sz w:val="24"/>
          <w:szCs w:val="24"/>
        </w:rPr>
        <w:t xml:space="preserve"> </w:t>
      </w:r>
      <w:r w:rsidR="00106A7A" w:rsidRPr="00991762">
        <w:rPr>
          <w:rFonts w:ascii="Times New Roman" w:hAnsi="Times New Roman"/>
          <w:sz w:val="24"/>
          <w:szCs w:val="24"/>
        </w:rPr>
        <w:t>следующих результатов</w:t>
      </w:r>
      <w:r w:rsidRPr="00991762">
        <w:rPr>
          <w:rFonts w:ascii="Times New Roman" w:hAnsi="Times New Roman"/>
          <w:sz w:val="24"/>
          <w:szCs w:val="24"/>
        </w:rPr>
        <w:t>:</w:t>
      </w:r>
    </w:p>
    <w:p w:rsidR="00D76D53" w:rsidRPr="00991762" w:rsidRDefault="00D76D53" w:rsidP="00E831C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личностные результаты: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Воспитание российской гражданской идентичности: патриотизма, любви и уважения к Отечеству.  Чувства гордости за свою Родину; осознание своей этнической принадлежности; усвоение гуманистических и традиционных ценностей многонационального российского общества; воспитание чувства ответственности и долга пере Родиной.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Формирование ответственного отношения к учению, готовности </w:t>
      </w:r>
      <w:r w:rsidR="00106A7A" w:rsidRPr="00991762">
        <w:rPr>
          <w:rFonts w:ascii="Times New Roman" w:hAnsi="Times New Roman"/>
          <w:color w:val="000000"/>
          <w:sz w:val="24"/>
          <w:szCs w:val="24"/>
        </w:rPr>
        <w:t xml:space="preserve">и 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>способности,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ориентирования в мире профессий и профессиональных предпочтений, с учетом устойчивых познавательных интересов;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Знание основных принципов и правил отношения к живой природе, основ здорового образа жизни 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="00E831C3" w:rsidRPr="00991762">
        <w:rPr>
          <w:rFonts w:ascii="Times New Roman" w:hAnsi="Times New Roman"/>
          <w:color w:val="000000"/>
          <w:sz w:val="24"/>
          <w:szCs w:val="24"/>
        </w:rPr>
        <w:t>здоровьесберегающих</w:t>
      </w:r>
      <w:proofErr w:type="spellEnd"/>
      <w:r w:rsidRPr="00991762">
        <w:rPr>
          <w:rFonts w:ascii="Times New Roman" w:hAnsi="Times New Roman"/>
          <w:color w:val="000000"/>
          <w:sz w:val="24"/>
          <w:szCs w:val="24"/>
        </w:rPr>
        <w:t xml:space="preserve"> технологий.</w:t>
      </w:r>
    </w:p>
    <w:p w:rsidR="00D76D53" w:rsidRPr="00991762" w:rsidRDefault="00E831C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991762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991762">
        <w:rPr>
          <w:rFonts w:ascii="Times New Roman" w:hAnsi="Times New Roman"/>
          <w:color w:val="000000"/>
          <w:sz w:val="24"/>
          <w:szCs w:val="24"/>
        </w:rPr>
        <w:t xml:space="preserve"> познавательных</w:t>
      </w:r>
      <w:r w:rsidR="00D76D53" w:rsidRPr="00991762">
        <w:rPr>
          <w:rFonts w:ascii="Times New Roman" w:hAnsi="Times New Roman"/>
          <w:color w:val="000000"/>
          <w:sz w:val="24"/>
          <w:szCs w:val="24"/>
        </w:rPr>
        <w:t xml:space="preserve"> интересов и мотивов, направленных на изучение живой природы, интеллектуальных умений (доказывать, строить рассуждения, анализировать, делать выводы); эстетического отношения к живым объектам.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личностных представлений о ценности природы, осознание значимости и общности глобальных проблем человечества.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уважительного отношения к истории, культуре других народов;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Освоение социальных норм и правил поведения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Развитие сознания и компетентности в решении моральных проблем на основе личного выбора; формирование нравственных чувств и нравственного поведения, ответственного отношения к собственным поступкам.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др. видов деятельности.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понимания ценности здорового и безопасного образа жизни; усвоение правил поведения; формирование экологической культуры; бережного отношения к окружающей среде.</w:t>
      </w:r>
    </w:p>
    <w:p w:rsidR="00D76D53" w:rsidRPr="00991762" w:rsidRDefault="00D76D53" w:rsidP="00175532">
      <w:pPr>
        <w:pStyle w:val="a7"/>
        <w:numPr>
          <w:ilvl w:val="0"/>
          <w:numId w:val="2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Осознание значения семьи в жизни человека и общества, развитие творческой деятельности эстетического характера.</w:t>
      </w:r>
    </w:p>
    <w:p w:rsidR="00E831C3" w:rsidRPr="00991762" w:rsidRDefault="00E831C3" w:rsidP="00FD3A48">
      <w:pPr>
        <w:pStyle w:val="a7"/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D76D53" w:rsidRPr="00991762" w:rsidRDefault="00E831C3" w:rsidP="00175532">
      <w:pPr>
        <w:pStyle w:val="a7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lastRenderedPageBreak/>
        <w:t>Метапредметные результаты</w:t>
      </w:r>
      <w:r w:rsidR="00D76D53"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</w:p>
    <w:p w:rsidR="00E831C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>интересы своей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познавательной деятельности.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991762">
        <w:rPr>
          <w:rFonts w:ascii="Times New Roman" w:hAnsi="Times New Roman"/>
          <w:color w:val="000000"/>
          <w:sz w:val="24"/>
          <w:szCs w:val="24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Умение работать с разными источниками биологической информации; находить биологическую информацию в различных источниках (тексте учебника, научно-популярной литературе, биологических словарях и справочниках), анализировать и оценивать информацию.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Умение самостоятельно планировать пути достижения целей</w:t>
      </w:r>
      <w:proofErr w:type="gramStart"/>
      <w:r w:rsidRPr="0099176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9176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99176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991762">
        <w:rPr>
          <w:rFonts w:ascii="Times New Roman" w:hAnsi="Times New Roman"/>
          <w:color w:val="000000"/>
          <w:sz w:val="24"/>
          <w:szCs w:val="24"/>
        </w:rPr>
        <w:t xml:space="preserve"> том числе альтернативные, осознанно выбирать </w:t>
      </w:r>
      <w:r w:rsidR="00106A7A" w:rsidRPr="00991762">
        <w:rPr>
          <w:rFonts w:ascii="Times New Roman" w:hAnsi="Times New Roman"/>
          <w:color w:val="000000"/>
          <w:sz w:val="24"/>
          <w:szCs w:val="24"/>
        </w:rPr>
        <w:t>наиболее эффективные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способы решения учебных и познавательных задач.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изменившейся ситуацией.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Владение основами самоконтроля, самооценки, принятия решений и осуществление осознанного выбора в учебной и познавательной </w:t>
      </w:r>
      <w:r w:rsidR="00106A7A" w:rsidRPr="00991762">
        <w:rPr>
          <w:rFonts w:ascii="Times New Roman" w:hAnsi="Times New Roman"/>
          <w:color w:val="000000"/>
          <w:sz w:val="24"/>
          <w:szCs w:val="24"/>
        </w:rPr>
        <w:t>деятельности; способность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выбирать целевые и смысловые установки в своих действиях и поступках по отношению к живой природе, здоровью своему и окружающих.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Умение осознанно использовать речевые средства для дискуссии и аргументации своей позиции: сравнивать разные точки зрения, отстаивать и аргументировать свою точку зрения;</w:t>
      </w:r>
    </w:p>
    <w:p w:rsidR="00D76D5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Умение организовать учебное сотрудничество и совместную деятельность 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>с учителем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 и отстаивать свое мнение.</w:t>
      </w:r>
    </w:p>
    <w:p w:rsidR="00E831C3" w:rsidRPr="00991762" w:rsidRDefault="00D76D53" w:rsidP="00175532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и развитие компетентности в области испо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>льзования ИКТ - компетенций.</w:t>
      </w: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p w:rsidR="00E831C3" w:rsidRPr="00991762" w:rsidRDefault="00E831C3" w:rsidP="00E831C3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6D53" w:rsidRPr="00991762" w:rsidRDefault="00E831C3" w:rsidP="00E831C3">
      <w:pPr>
        <w:pStyle w:val="a7"/>
        <w:shd w:val="clear" w:color="auto" w:fill="FFFFFF"/>
        <w:spacing w:after="0" w:line="240" w:lineRule="auto"/>
        <w:ind w:left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Предметные результаты</w:t>
      </w:r>
      <w:r w:rsidR="00D76D53"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: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Усвоение системы научных знаний о живой природе и закономерностях ее развития, для формирования современных представлений о естественнонаучной картине мира.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</w:t>
      </w:r>
      <w:r w:rsidR="00106A7A" w:rsidRPr="00991762">
        <w:rPr>
          <w:rFonts w:ascii="Times New Roman" w:hAnsi="Times New Roman"/>
          <w:color w:val="000000"/>
          <w:sz w:val="24"/>
          <w:szCs w:val="24"/>
        </w:rPr>
        <w:t>, закономерностях. Об экосистеме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изменчивости, овладение понятийным </w:t>
      </w:r>
      <w:r w:rsidR="00106A7A" w:rsidRPr="00991762">
        <w:rPr>
          <w:rFonts w:ascii="Times New Roman" w:hAnsi="Times New Roman"/>
          <w:color w:val="000000"/>
          <w:sz w:val="24"/>
          <w:szCs w:val="24"/>
        </w:rPr>
        <w:t>аппаратом биологии</w:t>
      </w:r>
      <w:r w:rsidRPr="00991762">
        <w:rPr>
          <w:rFonts w:ascii="Times New Roman" w:hAnsi="Times New Roman"/>
          <w:color w:val="000000"/>
          <w:sz w:val="24"/>
          <w:szCs w:val="24"/>
        </w:rPr>
        <w:t>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Формирование основ экологической грамотности; способности оценивать влияние факторов риска на здоровье человека; умение выбирать целевые и смысловые установки в своих действиях по отношению к живой природе, здоровью своему и окружающих.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Объяснение роли биологии в практической деятельности людей, места и роли человека в природе, родства и эволюции растений и животных.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Овладение методами биологической науки; постановка биологических экспериментов и объяснение их результатов.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 xml:space="preserve">Формирование представлений о значении биологических наук </w:t>
      </w:r>
      <w:r w:rsidR="00E831C3" w:rsidRPr="00991762">
        <w:rPr>
          <w:rFonts w:ascii="Times New Roman" w:hAnsi="Times New Roman"/>
          <w:color w:val="000000"/>
          <w:sz w:val="24"/>
          <w:szCs w:val="24"/>
        </w:rPr>
        <w:t>в решении</w:t>
      </w:r>
      <w:r w:rsidRPr="00991762">
        <w:rPr>
          <w:rFonts w:ascii="Times New Roman" w:hAnsi="Times New Roman"/>
          <w:color w:val="000000"/>
          <w:sz w:val="24"/>
          <w:szCs w:val="24"/>
        </w:rPr>
        <w:t xml:space="preserve"> локальных и глобальных экологических проблем, необходимости рационального природопользования, защиты здоровья людей.</w:t>
      </w:r>
    </w:p>
    <w:p w:rsidR="00D76D53" w:rsidRPr="00991762" w:rsidRDefault="00D76D53" w:rsidP="00175532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Освоения приемов выращивания и размножения культурных растений и ухода за ними.</w:t>
      </w:r>
    </w:p>
    <w:p w:rsidR="00E831C3" w:rsidRPr="00991762" w:rsidRDefault="00E831C3" w:rsidP="00FD3A4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В результате изучения курса учащиеся должны усвоить: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основные биологические и экологические понятия,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иметь представление о биологии как науке,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 - о клетке как единице живого,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 - о способах питания,  дыхания, размножении и регуляции жизнедеятельности  животных, 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 - о разнообразии живых организмов и взаимосвязях их друг с другом и средой обитания,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 - об историческом развитии животного мира.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Должны называть (приводить примеры):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 Общие признаки живого организма;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Основные систематические категории, признаки вида, отряда,  классов и типов;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причины и результаты эволюции;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примеры  приспособленности животных к среде обитания.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Характеризовать (описывать):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Строение и функции клеток животных;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Деление клетки;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Строение и жизнедеятельность организмов;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Особенности питания животных организмов;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Регуляцию жизнедеятельности животных организмов;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Среды обитания организмов,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Приспособленность животных к жизни в сообществе.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Обосновывать (объяснять, составлять, применять знания, делать вывод, обобщать):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Взаимосвязь строения и функций клеток, органов систем органов и организма и среды как основу их целостности;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Роль биологического разнообразия и сохранения равновесия в биосфере, влияние деятельности человека на среду обитания, меры по ее охране;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Необходимость бережного отношения к организмам, видам, природным сообществам;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Определять (распознавать, узнавать, сравнивать):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Организмы разных типов;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Клетки, органы и системы органов животных;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Типы питания;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Наиболее распространенные и исчезающие виды животных региона;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Соблюдать правила: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Приготовления микропрепаратов и рассматривания их под микроскопом;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Наблюдения за сезонными изменениями в жизни животных;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Проведения простейших опытов по изучению жизнедеятельности животных;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Бережного отношения к организмам, видам;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Поведения в природе;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Здорового образа жизни человека;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Ухода за домашними животными.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Владеть умениями: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Излагать основное содержание параграфа, находить в тексте ответы на вопросы;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Использовать рисунки;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-  Самостоятельно изучать отдельные вопросы программы по учебнику.</w:t>
      </w:r>
    </w:p>
    <w:p w:rsidR="00E831C3" w:rsidRPr="00991762" w:rsidRDefault="00E831C3" w:rsidP="00FD3A48">
      <w:pPr>
        <w:shd w:val="clear" w:color="auto" w:fill="FFFFFF"/>
        <w:spacing w:after="0" w:line="240" w:lineRule="auto"/>
        <w:ind w:left="-142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color w:val="000000"/>
          <w:sz w:val="24"/>
          <w:szCs w:val="24"/>
        </w:rPr>
        <w:t>Межпредметные связи:</w:t>
      </w:r>
    </w:p>
    <w:p w:rsidR="00D76D53" w:rsidRPr="00991762" w:rsidRDefault="00D76D53" w:rsidP="0017553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991762">
        <w:rPr>
          <w:rFonts w:ascii="Times New Roman" w:hAnsi="Times New Roman"/>
          <w:color w:val="000000"/>
          <w:sz w:val="24"/>
          <w:szCs w:val="24"/>
        </w:rPr>
        <w:t>Учёт межпредметных связей необходим, так как является пропедевтическим для таких предметов, как физика, химия, физической географии, экология, история, литература, краеведение.</w:t>
      </w:r>
    </w:p>
    <w:p w:rsidR="00E831C3" w:rsidRPr="00991762" w:rsidRDefault="00E831C3" w:rsidP="00175532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6D53" w:rsidRPr="00991762" w:rsidRDefault="00D76D53" w:rsidP="00175532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991762">
        <w:rPr>
          <w:rFonts w:ascii="Times New Roman" w:hAnsi="Times New Roman"/>
          <w:b/>
          <w:i/>
          <w:sz w:val="24"/>
          <w:szCs w:val="24"/>
        </w:rPr>
        <w:t>Ведущие методы и формы обучения, используемые технологии</w:t>
      </w:r>
      <w:r w:rsidR="00E831C3" w:rsidRPr="00991762">
        <w:rPr>
          <w:rFonts w:ascii="Times New Roman" w:hAnsi="Times New Roman"/>
          <w:b/>
          <w:i/>
          <w:sz w:val="24"/>
          <w:szCs w:val="24"/>
        </w:rPr>
        <w:t>:</w:t>
      </w:r>
    </w:p>
    <w:p w:rsidR="00D76D53" w:rsidRPr="00991762" w:rsidRDefault="00D76D53" w:rsidP="00175532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lastRenderedPageBreak/>
        <w:t>Словесно-</w:t>
      </w:r>
      <w:r w:rsidR="00E831C3" w:rsidRPr="00991762">
        <w:rPr>
          <w:rFonts w:ascii="Times New Roman" w:hAnsi="Times New Roman"/>
          <w:sz w:val="24"/>
          <w:szCs w:val="24"/>
        </w:rPr>
        <w:t>наглядный (</w:t>
      </w:r>
      <w:r w:rsidRPr="00991762">
        <w:rPr>
          <w:rFonts w:ascii="Times New Roman" w:hAnsi="Times New Roman"/>
          <w:sz w:val="24"/>
          <w:szCs w:val="24"/>
        </w:rPr>
        <w:t xml:space="preserve">лекция, рассказ, диалог, эвристическая </w:t>
      </w:r>
      <w:r w:rsidR="00E831C3" w:rsidRPr="00991762">
        <w:rPr>
          <w:rFonts w:ascii="Times New Roman" w:hAnsi="Times New Roman"/>
          <w:sz w:val="24"/>
          <w:szCs w:val="24"/>
        </w:rPr>
        <w:t>беседа, устный</w:t>
      </w:r>
      <w:r w:rsidRPr="00991762">
        <w:rPr>
          <w:rFonts w:ascii="Times New Roman" w:hAnsi="Times New Roman"/>
          <w:sz w:val="24"/>
          <w:szCs w:val="24"/>
        </w:rPr>
        <w:t xml:space="preserve"> опрос с демонстрацией презентации, объяснение </w:t>
      </w:r>
      <w:r w:rsidR="00E831C3" w:rsidRPr="00991762">
        <w:rPr>
          <w:rFonts w:ascii="Times New Roman" w:hAnsi="Times New Roman"/>
          <w:sz w:val="24"/>
          <w:szCs w:val="24"/>
        </w:rPr>
        <w:t>процесса или комментирование содержания</w:t>
      </w:r>
      <w:r w:rsidRPr="00991762">
        <w:rPr>
          <w:rFonts w:ascii="Times New Roman" w:hAnsi="Times New Roman"/>
          <w:sz w:val="24"/>
          <w:szCs w:val="24"/>
        </w:rPr>
        <w:t xml:space="preserve"> видеофильма или анимации во время их </w:t>
      </w:r>
      <w:r w:rsidR="00E831C3" w:rsidRPr="00991762">
        <w:rPr>
          <w:rFonts w:ascii="Times New Roman" w:hAnsi="Times New Roman"/>
          <w:sz w:val="24"/>
          <w:szCs w:val="24"/>
        </w:rPr>
        <w:t>показа, и</w:t>
      </w:r>
      <w:r w:rsidRPr="00991762">
        <w:rPr>
          <w:rFonts w:ascii="Times New Roman" w:hAnsi="Times New Roman"/>
          <w:sz w:val="24"/>
          <w:szCs w:val="24"/>
        </w:rPr>
        <w:t xml:space="preserve"> др.) </w:t>
      </w:r>
    </w:p>
    <w:p w:rsidR="00D76D53" w:rsidRPr="00991762" w:rsidRDefault="00D76D53" w:rsidP="00175532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762">
        <w:rPr>
          <w:rFonts w:ascii="Times New Roman" w:hAnsi="Times New Roman"/>
          <w:sz w:val="24"/>
          <w:szCs w:val="24"/>
        </w:rPr>
        <w:t>Практический (</w:t>
      </w:r>
      <w:r w:rsidR="00106A7A" w:rsidRPr="00991762">
        <w:rPr>
          <w:rFonts w:ascii="Times New Roman" w:hAnsi="Times New Roman"/>
          <w:sz w:val="24"/>
          <w:szCs w:val="24"/>
        </w:rPr>
        <w:t>проведение практических</w:t>
      </w:r>
      <w:r w:rsidRPr="00991762">
        <w:rPr>
          <w:rFonts w:ascii="Times New Roman" w:hAnsi="Times New Roman"/>
          <w:sz w:val="24"/>
          <w:szCs w:val="24"/>
        </w:rPr>
        <w:t xml:space="preserve"> и лабораторных работ по биологии, проведение опытов при разработке проекта, подготовка сообщений, рефератов, составление кроссвордов, составление и решение задач различного типа и др.</w:t>
      </w:r>
      <w:proofErr w:type="gramEnd"/>
    </w:p>
    <w:p w:rsidR="00D76D53" w:rsidRPr="00991762" w:rsidRDefault="00D76D53" w:rsidP="00175532">
      <w:pPr>
        <w:pStyle w:val="a7"/>
        <w:numPr>
          <w:ilvl w:val="0"/>
          <w:numId w:val="29"/>
        </w:numPr>
        <w:tabs>
          <w:tab w:val="left" w:pos="0"/>
        </w:tabs>
        <w:spacing w:after="0" w:line="240" w:lineRule="auto"/>
        <w:ind w:hanging="578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762">
        <w:rPr>
          <w:rFonts w:ascii="Times New Roman" w:hAnsi="Times New Roman"/>
          <w:sz w:val="24"/>
          <w:szCs w:val="24"/>
        </w:rPr>
        <w:t>Проблемный</w:t>
      </w:r>
      <w:proofErr w:type="gramEnd"/>
      <w:r w:rsidRPr="00991762">
        <w:rPr>
          <w:rFonts w:ascii="Times New Roman" w:hAnsi="Times New Roman"/>
          <w:sz w:val="24"/>
          <w:szCs w:val="24"/>
        </w:rPr>
        <w:t xml:space="preserve"> (проблемное изложение новой темы, эвристическая беседа и постановка проблемной ситуации в ходе урока, демонстрация видеосюжета или иллюстрации, отражающих какую-либо проблему, решение биологических задач проблемного характера, нахождение путей решения проблемы при разработке исследовательского проекта и др.) </w:t>
      </w:r>
    </w:p>
    <w:p w:rsidR="00E831C3" w:rsidRPr="00991762" w:rsidRDefault="00E831C3" w:rsidP="00E831C3">
      <w:pPr>
        <w:tabs>
          <w:tab w:val="left" w:pos="360"/>
        </w:tabs>
        <w:spacing w:after="0"/>
        <w:ind w:left="-142" w:hanging="578"/>
        <w:jc w:val="both"/>
        <w:rPr>
          <w:rFonts w:ascii="Times New Roman" w:hAnsi="Times New Roman"/>
          <w:b/>
          <w:sz w:val="24"/>
          <w:szCs w:val="24"/>
        </w:rPr>
      </w:pPr>
    </w:p>
    <w:p w:rsidR="00D76D53" w:rsidRPr="00991762" w:rsidRDefault="00D76D53" w:rsidP="00175532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Формы обучения:</w:t>
      </w:r>
    </w:p>
    <w:p w:rsidR="00D76D53" w:rsidRPr="00991762" w:rsidRDefault="00D76D53" w:rsidP="00175532">
      <w:pPr>
        <w:pStyle w:val="a7"/>
        <w:numPr>
          <w:ilvl w:val="0"/>
          <w:numId w:val="28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Коллективная (объяснение новой темы, беседа, демонстрация наглядности и др.).</w:t>
      </w:r>
    </w:p>
    <w:p w:rsidR="00D76D53" w:rsidRPr="00991762" w:rsidRDefault="00106A7A" w:rsidP="00175532">
      <w:pPr>
        <w:pStyle w:val="a7"/>
        <w:numPr>
          <w:ilvl w:val="0"/>
          <w:numId w:val="28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991762">
        <w:rPr>
          <w:rFonts w:ascii="Times New Roman" w:hAnsi="Times New Roman"/>
          <w:sz w:val="24"/>
          <w:szCs w:val="24"/>
        </w:rPr>
        <w:t>Групповая</w:t>
      </w:r>
      <w:proofErr w:type="gramEnd"/>
      <w:r w:rsidRPr="00991762">
        <w:rPr>
          <w:rFonts w:ascii="Times New Roman" w:hAnsi="Times New Roman"/>
          <w:sz w:val="24"/>
          <w:szCs w:val="24"/>
        </w:rPr>
        <w:t xml:space="preserve"> (</w:t>
      </w:r>
      <w:r w:rsidR="00D76D53" w:rsidRPr="00991762">
        <w:rPr>
          <w:rFonts w:ascii="Times New Roman" w:hAnsi="Times New Roman"/>
          <w:sz w:val="24"/>
          <w:szCs w:val="24"/>
        </w:rPr>
        <w:t>уроки повторения и обобщения)</w:t>
      </w:r>
    </w:p>
    <w:p w:rsidR="00D76D53" w:rsidRPr="00991762" w:rsidRDefault="00D76D53" w:rsidP="00175532">
      <w:pPr>
        <w:pStyle w:val="a7"/>
        <w:numPr>
          <w:ilvl w:val="0"/>
          <w:numId w:val="28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Работу в парах (лабораторные работы)</w:t>
      </w:r>
    </w:p>
    <w:p w:rsidR="00D76D53" w:rsidRPr="00991762" w:rsidRDefault="00D76D53" w:rsidP="00175532">
      <w:pPr>
        <w:pStyle w:val="a7"/>
        <w:numPr>
          <w:ilvl w:val="0"/>
          <w:numId w:val="28"/>
        </w:num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Индивидуальная (работа с одаренными детьми, с детьми с ослабленным здоровьем и др.).</w:t>
      </w:r>
    </w:p>
    <w:p w:rsidR="00D76D53" w:rsidRPr="00991762" w:rsidRDefault="00D76D53" w:rsidP="00FD3A48">
      <w:pPr>
        <w:pStyle w:val="a7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:rsidR="00D76D53" w:rsidRPr="00991762" w:rsidRDefault="00D76D53" w:rsidP="00175532">
      <w:pPr>
        <w:spacing w:line="240" w:lineRule="auto"/>
        <w:ind w:firstLine="567"/>
        <w:rPr>
          <w:rFonts w:ascii="Times New Roman" w:hAnsi="Times New Roman"/>
          <w:b/>
          <w:bCs/>
          <w:i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sz w:val="24"/>
          <w:szCs w:val="24"/>
        </w:rPr>
        <w:t>Выпускник научится: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выделять существенные признаки биологических объектов (</w:t>
      </w:r>
      <w:r w:rsidR="00106A7A" w:rsidRPr="00991762">
        <w:rPr>
          <w:rFonts w:ascii="Times New Roman" w:hAnsi="Times New Roman"/>
          <w:sz w:val="24"/>
          <w:szCs w:val="24"/>
        </w:rPr>
        <w:t>клетки</w:t>
      </w:r>
      <w:r w:rsidRPr="00991762">
        <w:rPr>
          <w:rFonts w:ascii="Times New Roman" w:hAnsi="Times New Roman"/>
          <w:sz w:val="24"/>
          <w:szCs w:val="24"/>
        </w:rPr>
        <w:t xml:space="preserve"> организмов растений, животных, грибов, бактерий) и </w:t>
      </w:r>
      <w:r w:rsidR="00106A7A" w:rsidRPr="00991762">
        <w:rPr>
          <w:rFonts w:ascii="Times New Roman" w:hAnsi="Times New Roman"/>
          <w:sz w:val="24"/>
          <w:szCs w:val="24"/>
        </w:rPr>
        <w:t>процессов, характерных</w:t>
      </w:r>
      <w:r w:rsidRPr="00991762">
        <w:rPr>
          <w:rFonts w:ascii="Times New Roman" w:hAnsi="Times New Roman"/>
          <w:sz w:val="24"/>
          <w:szCs w:val="24"/>
        </w:rPr>
        <w:t xml:space="preserve"> для живых организмов;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аргументировать, приводить доказательства родства </w:t>
      </w:r>
      <w:r w:rsidR="00106A7A" w:rsidRPr="00991762">
        <w:rPr>
          <w:rFonts w:ascii="Times New Roman" w:hAnsi="Times New Roman"/>
          <w:sz w:val="24"/>
          <w:szCs w:val="24"/>
        </w:rPr>
        <w:t>различных таксонов</w:t>
      </w:r>
      <w:r w:rsidRPr="00991762">
        <w:rPr>
          <w:rFonts w:ascii="Times New Roman" w:hAnsi="Times New Roman"/>
          <w:sz w:val="24"/>
          <w:szCs w:val="24"/>
        </w:rPr>
        <w:t xml:space="preserve"> растений, животных, грибов и бактерий;</w:t>
      </w:r>
    </w:p>
    <w:p w:rsidR="00E831C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аргументировать, приводить доказательства различий </w:t>
      </w:r>
      <w:r w:rsidR="00106A7A" w:rsidRPr="00991762">
        <w:rPr>
          <w:rFonts w:ascii="Times New Roman" w:hAnsi="Times New Roman"/>
          <w:sz w:val="24"/>
          <w:szCs w:val="24"/>
        </w:rPr>
        <w:t>растений, животных</w:t>
      </w:r>
      <w:r w:rsidRPr="00991762">
        <w:rPr>
          <w:rFonts w:ascii="Times New Roman" w:hAnsi="Times New Roman"/>
          <w:sz w:val="24"/>
          <w:szCs w:val="24"/>
        </w:rPr>
        <w:t>, грибов и бактерий;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 осуществлять классификацию биологических объектов (</w:t>
      </w:r>
      <w:r w:rsidR="00106A7A" w:rsidRPr="00991762">
        <w:rPr>
          <w:rFonts w:ascii="Times New Roman" w:hAnsi="Times New Roman"/>
          <w:sz w:val="24"/>
          <w:szCs w:val="24"/>
        </w:rPr>
        <w:t>растений, животных</w:t>
      </w:r>
      <w:r w:rsidRPr="00991762">
        <w:rPr>
          <w:rFonts w:ascii="Times New Roman" w:hAnsi="Times New Roman"/>
          <w:sz w:val="24"/>
          <w:szCs w:val="24"/>
        </w:rPr>
        <w:t>, бактерий, грибов) на основе определения их принадлежности к определенной систематической группе;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раскрывать роль биологии в практической деятельности </w:t>
      </w:r>
      <w:r w:rsidR="00106A7A" w:rsidRPr="00991762">
        <w:rPr>
          <w:rFonts w:ascii="Times New Roman" w:hAnsi="Times New Roman"/>
          <w:sz w:val="24"/>
          <w:szCs w:val="24"/>
        </w:rPr>
        <w:t>людей; роль</w:t>
      </w:r>
      <w:r w:rsidRPr="00991762">
        <w:rPr>
          <w:rFonts w:ascii="Times New Roman" w:hAnsi="Times New Roman"/>
          <w:sz w:val="24"/>
          <w:szCs w:val="24"/>
        </w:rPr>
        <w:t xml:space="preserve"> различных организмов в жизни человека;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объяснять общность происхождения и эволюции </w:t>
      </w:r>
      <w:r w:rsidR="00106A7A" w:rsidRPr="00991762">
        <w:rPr>
          <w:rFonts w:ascii="Times New Roman" w:hAnsi="Times New Roman"/>
          <w:sz w:val="24"/>
          <w:szCs w:val="24"/>
        </w:rPr>
        <w:t>систематических групп</w:t>
      </w:r>
      <w:r w:rsidRPr="00991762">
        <w:rPr>
          <w:rFonts w:ascii="Times New Roman" w:hAnsi="Times New Roman"/>
          <w:sz w:val="24"/>
          <w:szCs w:val="24"/>
        </w:rPr>
        <w:t xml:space="preserve"> растений и животных на примерах сопоставления биологических объектов;</w:t>
      </w:r>
    </w:p>
    <w:p w:rsidR="00D76D53" w:rsidRPr="00991762" w:rsidRDefault="00E831C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Cambria Math" w:hAnsi="Cambria Math" w:cs="Cambria Math"/>
          <w:sz w:val="24"/>
          <w:szCs w:val="24"/>
        </w:rPr>
        <w:t>в</w:t>
      </w:r>
      <w:r w:rsidR="00D76D53" w:rsidRPr="00991762">
        <w:rPr>
          <w:rFonts w:ascii="Times New Roman" w:hAnsi="Times New Roman"/>
          <w:sz w:val="24"/>
          <w:szCs w:val="24"/>
        </w:rPr>
        <w:t>ыявлять примеры и раскрывать сущность приспособленности организмов к среде обитания;</w:t>
      </w:r>
    </w:p>
    <w:p w:rsidR="00E831C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различать по внешнему виду, схемам и описаниям реальные биологические объекты или их изображения, выявлять </w:t>
      </w:r>
      <w:r w:rsidR="00106A7A" w:rsidRPr="00991762">
        <w:rPr>
          <w:rFonts w:ascii="Times New Roman" w:hAnsi="Times New Roman"/>
          <w:sz w:val="24"/>
          <w:szCs w:val="24"/>
        </w:rPr>
        <w:t>отличительные признаки</w:t>
      </w:r>
      <w:r w:rsidRPr="00991762">
        <w:rPr>
          <w:rFonts w:ascii="Times New Roman" w:hAnsi="Times New Roman"/>
          <w:sz w:val="24"/>
          <w:szCs w:val="24"/>
        </w:rPr>
        <w:t xml:space="preserve"> биологических объектов;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сравнивать биологические объекты (растения, животные, </w:t>
      </w:r>
      <w:r w:rsidR="00106A7A" w:rsidRPr="00991762">
        <w:rPr>
          <w:rFonts w:ascii="Times New Roman" w:hAnsi="Times New Roman"/>
          <w:sz w:val="24"/>
          <w:szCs w:val="24"/>
        </w:rPr>
        <w:t>бактерии, грибы</w:t>
      </w:r>
      <w:r w:rsidRPr="00991762">
        <w:rPr>
          <w:rFonts w:ascii="Times New Roman" w:hAnsi="Times New Roman"/>
          <w:sz w:val="24"/>
          <w:szCs w:val="24"/>
        </w:rPr>
        <w:t>), процессы жизнедеятельности; делать выводы и умозаключения на основе сравнения;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устанавливать взаимосвязи между особенностями строения </w:t>
      </w:r>
      <w:r w:rsidR="00106A7A" w:rsidRPr="00991762">
        <w:rPr>
          <w:rFonts w:ascii="Times New Roman" w:hAnsi="Times New Roman"/>
          <w:sz w:val="24"/>
          <w:szCs w:val="24"/>
        </w:rPr>
        <w:t>и функциями</w:t>
      </w:r>
      <w:r w:rsidRPr="00991762">
        <w:rPr>
          <w:rFonts w:ascii="Times New Roman" w:hAnsi="Times New Roman"/>
          <w:sz w:val="24"/>
          <w:szCs w:val="24"/>
        </w:rPr>
        <w:t xml:space="preserve"> клеток и тканей, органов и систем органов;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ставить </w:t>
      </w:r>
      <w:r w:rsidR="00106A7A" w:rsidRPr="00991762">
        <w:rPr>
          <w:rFonts w:ascii="Times New Roman" w:hAnsi="Times New Roman"/>
          <w:sz w:val="24"/>
          <w:szCs w:val="24"/>
        </w:rPr>
        <w:t>биологические эксперименты</w:t>
      </w:r>
      <w:r w:rsidRPr="00991762">
        <w:rPr>
          <w:rFonts w:ascii="Times New Roman" w:hAnsi="Times New Roman"/>
          <w:sz w:val="24"/>
          <w:szCs w:val="24"/>
        </w:rPr>
        <w:t xml:space="preserve"> и объяснять их результаты;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знать и аргументировать основные правила поведения в природе;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анализировать и оценивать последствия деятельности человека </w:t>
      </w:r>
      <w:r w:rsidR="00106A7A" w:rsidRPr="00991762">
        <w:rPr>
          <w:rFonts w:ascii="Times New Roman" w:hAnsi="Times New Roman"/>
          <w:sz w:val="24"/>
          <w:szCs w:val="24"/>
        </w:rPr>
        <w:t>в природе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описывать и использовать приемы выращивания и </w:t>
      </w:r>
      <w:r w:rsidR="00106A7A" w:rsidRPr="00991762">
        <w:rPr>
          <w:rFonts w:ascii="Times New Roman" w:hAnsi="Times New Roman"/>
          <w:sz w:val="24"/>
          <w:szCs w:val="24"/>
        </w:rPr>
        <w:t>размножения культурных</w:t>
      </w:r>
      <w:r w:rsidRPr="00991762">
        <w:rPr>
          <w:rFonts w:ascii="Times New Roman" w:hAnsi="Times New Roman"/>
          <w:sz w:val="24"/>
          <w:szCs w:val="24"/>
        </w:rPr>
        <w:t xml:space="preserve"> растений и домашних животных, ухода за ними;</w:t>
      </w:r>
    </w:p>
    <w:p w:rsidR="00D76D53" w:rsidRPr="00991762" w:rsidRDefault="00D76D53" w:rsidP="00175532">
      <w:pPr>
        <w:pStyle w:val="a7"/>
        <w:numPr>
          <w:ilvl w:val="0"/>
          <w:numId w:val="21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знать и соблюдать правила работы в кабинете биологии.</w:t>
      </w:r>
    </w:p>
    <w:p w:rsidR="00D76D53" w:rsidRPr="00991762" w:rsidRDefault="00D76D53" w:rsidP="00175532">
      <w:pPr>
        <w:spacing w:line="240" w:lineRule="auto"/>
        <w:ind w:firstLine="567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991762">
        <w:rPr>
          <w:rFonts w:ascii="Times New Roman" w:hAnsi="Times New Roman"/>
          <w:b/>
          <w:bCs/>
          <w:i/>
          <w:sz w:val="24"/>
          <w:szCs w:val="24"/>
        </w:rPr>
        <w:t>Выпускник получит возможность научиться: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lastRenderedPageBreak/>
        <w:t xml:space="preserve">находить информацию о растениях, животных, грибах и бактериях в научно-популярной литературе, биологических </w:t>
      </w:r>
      <w:r w:rsidR="00106A7A" w:rsidRPr="00991762">
        <w:rPr>
          <w:rFonts w:ascii="Times New Roman" w:hAnsi="Times New Roman"/>
          <w:iCs/>
          <w:sz w:val="24"/>
          <w:szCs w:val="24"/>
        </w:rPr>
        <w:t>словарях, справочниках</w:t>
      </w:r>
      <w:r w:rsidRPr="00991762"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 w:rsidR="00106A7A" w:rsidRPr="00991762">
        <w:rPr>
          <w:rFonts w:ascii="Times New Roman" w:hAnsi="Times New Roman"/>
          <w:iCs/>
          <w:sz w:val="24"/>
          <w:szCs w:val="24"/>
        </w:rPr>
        <w:t>интернет-ресурсах</w:t>
      </w:r>
      <w:proofErr w:type="spellEnd"/>
      <w:r w:rsidRPr="00991762">
        <w:rPr>
          <w:rFonts w:ascii="Times New Roman" w:hAnsi="Times New Roman"/>
          <w:iCs/>
          <w:sz w:val="24"/>
          <w:szCs w:val="24"/>
        </w:rPr>
        <w:t>, анализировать и оценивать ее,</w:t>
      </w:r>
      <w:r w:rsidR="00106A7A" w:rsidRPr="00991762">
        <w:rPr>
          <w:rFonts w:ascii="Times New Roman" w:hAnsi="Times New Roman"/>
          <w:iCs/>
          <w:sz w:val="24"/>
          <w:szCs w:val="24"/>
        </w:rPr>
        <w:t xml:space="preserve"> </w:t>
      </w:r>
      <w:r w:rsidRPr="00991762">
        <w:rPr>
          <w:rFonts w:ascii="Times New Roman" w:hAnsi="Times New Roman"/>
          <w:iCs/>
          <w:sz w:val="24"/>
          <w:szCs w:val="24"/>
        </w:rPr>
        <w:t>переводить из одной формы в другую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 xml:space="preserve"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</w:t>
      </w:r>
      <w:r w:rsidR="00106A7A" w:rsidRPr="00991762">
        <w:rPr>
          <w:rFonts w:ascii="Times New Roman" w:hAnsi="Times New Roman"/>
          <w:iCs/>
          <w:sz w:val="24"/>
          <w:szCs w:val="24"/>
        </w:rPr>
        <w:t>и защищать</w:t>
      </w:r>
      <w:r w:rsidRPr="00991762">
        <w:rPr>
          <w:rFonts w:ascii="Times New Roman" w:hAnsi="Times New Roman"/>
          <w:iCs/>
          <w:sz w:val="24"/>
          <w:szCs w:val="24"/>
        </w:rPr>
        <w:t xml:space="preserve"> ее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 xml:space="preserve">использовать приемы оказания первой помощи при </w:t>
      </w:r>
      <w:r w:rsidR="00106A7A" w:rsidRPr="00991762">
        <w:rPr>
          <w:rFonts w:ascii="Times New Roman" w:hAnsi="Times New Roman"/>
          <w:iCs/>
          <w:sz w:val="24"/>
          <w:szCs w:val="24"/>
        </w:rPr>
        <w:t>отравлении ядовитыми</w:t>
      </w:r>
      <w:r w:rsidRPr="00991762">
        <w:rPr>
          <w:rFonts w:ascii="Times New Roman" w:hAnsi="Times New Roman"/>
          <w:iCs/>
          <w:sz w:val="24"/>
          <w:szCs w:val="24"/>
        </w:rPr>
        <w:t xml:space="preserve"> грибами, ядовитыми растениями, укусах </w:t>
      </w:r>
      <w:r w:rsidR="00106A7A" w:rsidRPr="00991762">
        <w:rPr>
          <w:rFonts w:ascii="Times New Roman" w:hAnsi="Times New Roman"/>
          <w:iCs/>
          <w:sz w:val="24"/>
          <w:szCs w:val="24"/>
        </w:rPr>
        <w:t>животных</w:t>
      </w:r>
      <w:r w:rsidR="00106A7A" w:rsidRPr="00991762">
        <w:rPr>
          <w:rFonts w:ascii="Times New Roman" w:hAnsi="Times New Roman"/>
          <w:sz w:val="24"/>
          <w:szCs w:val="24"/>
        </w:rPr>
        <w:t>;</w:t>
      </w:r>
      <w:r w:rsidR="00106A7A" w:rsidRPr="00991762">
        <w:rPr>
          <w:rFonts w:ascii="Times New Roman" w:hAnsi="Times New Roman"/>
          <w:iCs/>
          <w:sz w:val="24"/>
          <w:szCs w:val="24"/>
        </w:rPr>
        <w:t xml:space="preserve"> работы</w:t>
      </w:r>
      <w:r w:rsidRPr="00991762">
        <w:rPr>
          <w:rFonts w:ascii="Times New Roman" w:hAnsi="Times New Roman"/>
          <w:iCs/>
          <w:sz w:val="24"/>
          <w:szCs w:val="24"/>
        </w:rPr>
        <w:t xml:space="preserve"> с определителями растений</w:t>
      </w:r>
      <w:r w:rsidRPr="00991762">
        <w:rPr>
          <w:rFonts w:ascii="Times New Roman" w:hAnsi="Times New Roman"/>
          <w:sz w:val="24"/>
          <w:szCs w:val="24"/>
        </w:rPr>
        <w:t xml:space="preserve">; </w:t>
      </w:r>
      <w:r w:rsidRPr="00991762">
        <w:rPr>
          <w:rFonts w:ascii="Times New Roman" w:hAnsi="Times New Roman"/>
          <w:iCs/>
          <w:sz w:val="24"/>
          <w:szCs w:val="24"/>
        </w:rPr>
        <w:t>размножения и выращивания культурных растений, ухода за домашними животными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</w:t>
      </w:r>
      <w:r w:rsidRPr="00991762">
        <w:rPr>
          <w:rFonts w:ascii="Times New Roman" w:hAnsi="Times New Roman"/>
          <w:sz w:val="24"/>
          <w:szCs w:val="24"/>
        </w:rPr>
        <w:t>(</w:t>
      </w:r>
      <w:r w:rsidRPr="00991762">
        <w:rPr>
          <w:rFonts w:ascii="Times New Roman" w:hAnsi="Times New Roman"/>
          <w:iCs/>
          <w:sz w:val="24"/>
          <w:szCs w:val="24"/>
        </w:rPr>
        <w:t>признание высокой ценности жизни во всех ее проявлениях, экологическое сознание, эмоционально-ценностное отношение к объектам живой природы</w:t>
      </w:r>
      <w:r w:rsidRPr="00991762">
        <w:rPr>
          <w:rFonts w:ascii="Times New Roman" w:hAnsi="Times New Roman"/>
          <w:sz w:val="24"/>
          <w:szCs w:val="24"/>
        </w:rPr>
        <w:t>);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>осознанно использовать знания основных правил поведения в природе</w:t>
      </w:r>
      <w:r w:rsidRPr="00991762">
        <w:rPr>
          <w:rFonts w:ascii="Times New Roman" w:hAnsi="Times New Roman"/>
          <w:sz w:val="24"/>
          <w:szCs w:val="24"/>
        </w:rPr>
        <w:t xml:space="preserve">; </w:t>
      </w:r>
      <w:r w:rsidRPr="00991762">
        <w:rPr>
          <w:rFonts w:ascii="Times New Roman" w:hAnsi="Times New Roman"/>
          <w:iCs/>
          <w:sz w:val="24"/>
          <w:szCs w:val="24"/>
        </w:rPr>
        <w:t>выбирать целевые и смысловые установки в своих действиях и поступках по отношению к живой природе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 xml:space="preserve">создавать собственные письменные и устные сообщения о растениях, животных, бактериях и грибах на основе нескольких источников информации, сопровождать выступление </w:t>
      </w:r>
      <w:r w:rsidR="00106A7A" w:rsidRPr="00991762">
        <w:rPr>
          <w:rFonts w:ascii="Times New Roman" w:hAnsi="Times New Roman"/>
          <w:iCs/>
          <w:sz w:val="24"/>
          <w:szCs w:val="24"/>
        </w:rPr>
        <w:t>презентацией, учитывая</w:t>
      </w:r>
      <w:r w:rsidRPr="00991762">
        <w:rPr>
          <w:rFonts w:ascii="Times New Roman" w:hAnsi="Times New Roman"/>
          <w:iCs/>
          <w:sz w:val="24"/>
          <w:szCs w:val="24"/>
        </w:rPr>
        <w:t xml:space="preserve"> особенности аудитории сверстников</w:t>
      </w:r>
      <w:r w:rsidRPr="00991762">
        <w:rPr>
          <w:rFonts w:ascii="Times New Roman" w:hAnsi="Times New Roman"/>
          <w:sz w:val="24"/>
          <w:szCs w:val="24"/>
        </w:rPr>
        <w:t>;</w:t>
      </w:r>
    </w:p>
    <w:p w:rsidR="00D76D53" w:rsidRPr="00991762" w:rsidRDefault="00D76D53" w:rsidP="00175532">
      <w:pPr>
        <w:pStyle w:val="a7"/>
        <w:numPr>
          <w:ilvl w:val="0"/>
          <w:numId w:val="22"/>
        </w:numPr>
        <w:spacing w:line="240" w:lineRule="auto"/>
        <w:ind w:left="426"/>
        <w:jc w:val="both"/>
        <w:rPr>
          <w:rFonts w:ascii="Times New Roman" w:hAnsi="Times New Roman"/>
          <w:iCs/>
          <w:sz w:val="24"/>
          <w:szCs w:val="24"/>
        </w:rPr>
      </w:pPr>
      <w:r w:rsidRPr="00991762">
        <w:rPr>
          <w:rFonts w:ascii="Times New Roman" w:hAnsi="Times New Roman"/>
          <w:iCs/>
          <w:sz w:val="24"/>
          <w:szCs w:val="24"/>
        </w:rPr>
        <w:t xml:space="preserve">работать в группе сверстников при решении познавательных задач, связанных с изучением особенностей строения и жизнедеятельности растений, животных, грибов и бактерий, </w:t>
      </w:r>
      <w:r w:rsidR="00106A7A" w:rsidRPr="00991762">
        <w:rPr>
          <w:rFonts w:ascii="Times New Roman" w:hAnsi="Times New Roman"/>
          <w:iCs/>
          <w:sz w:val="24"/>
          <w:szCs w:val="24"/>
        </w:rPr>
        <w:t>планировать совместную</w:t>
      </w:r>
      <w:r w:rsidRPr="00991762">
        <w:rPr>
          <w:rFonts w:ascii="Times New Roman" w:hAnsi="Times New Roman"/>
          <w:iCs/>
          <w:sz w:val="24"/>
          <w:szCs w:val="24"/>
        </w:rPr>
        <w:t xml:space="preserve"> деятельность, учитывать мнение окружающих </w:t>
      </w:r>
      <w:r w:rsidR="00106A7A" w:rsidRPr="00991762">
        <w:rPr>
          <w:rFonts w:ascii="Times New Roman" w:hAnsi="Times New Roman"/>
          <w:iCs/>
          <w:sz w:val="24"/>
          <w:szCs w:val="24"/>
        </w:rPr>
        <w:t>и адекватно</w:t>
      </w:r>
      <w:r w:rsidRPr="00991762">
        <w:rPr>
          <w:rFonts w:ascii="Times New Roman" w:hAnsi="Times New Roman"/>
          <w:iCs/>
          <w:sz w:val="24"/>
          <w:szCs w:val="24"/>
        </w:rPr>
        <w:t xml:space="preserve"> оценивать собственный вклад в деятельность группы</w:t>
      </w:r>
    </w:p>
    <w:p w:rsidR="00D76D53" w:rsidRPr="00D66FD8" w:rsidRDefault="00D76D53" w:rsidP="00D66F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 xml:space="preserve">2. </w:t>
      </w:r>
      <w:r w:rsidR="00D66FD8">
        <w:rPr>
          <w:rFonts w:ascii="Times New Roman" w:hAnsi="Times New Roman"/>
          <w:b/>
          <w:sz w:val="24"/>
          <w:szCs w:val="24"/>
        </w:rPr>
        <w:t xml:space="preserve">СОДЕРЖАНИЕ ПРОГРАММЫ БИОЛОГИЯ </w:t>
      </w:r>
      <w:r w:rsidR="00D66FD8" w:rsidRPr="00D66FD8">
        <w:rPr>
          <w:rFonts w:ascii="Times New Roman" w:hAnsi="Times New Roman"/>
          <w:b/>
          <w:sz w:val="24"/>
          <w:szCs w:val="24"/>
        </w:rPr>
        <w:t xml:space="preserve"> </w:t>
      </w:r>
      <w:r w:rsidR="00D66FD8">
        <w:rPr>
          <w:rFonts w:ascii="Times New Roman" w:hAnsi="Times New Roman"/>
          <w:b/>
          <w:sz w:val="24"/>
          <w:szCs w:val="24"/>
        </w:rPr>
        <w:t xml:space="preserve">7 КЛАСС </w:t>
      </w:r>
      <w:r w:rsidRPr="00D66FD8">
        <w:rPr>
          <w:rFonts w:ascii="Times New Roman" w:hAnsi="Times New Roman"/>
          <w:b/>
          <w:sz w:val="24"/>
          <w:szCs w:val="24"/>
        </w:rPr>
        <w:t xml:space="preserve"> </w:t>
      </w:r>
      <w:r w:rsidR="003C275D" w:rsidRPr="00D66FD8">
        <w:rPr>
          <w:rFonts w:ascii="Times New Roman" w:hAnsi="Times New Roman"/>
          <w:b/>
          <w:sz w:val="24"/>
          <w:szCs w:val="24"/>
        </w:rPr>
        <w:t>(68</w:t>
      </w:r>
      <w:r w:rsidRPr="00D66FD8">
        <w:rPr>
          <w:rFonts w:ascii="Times New Roman" w:hAnsi="Times New Roman"/>
          <w:b/>
          <w:sz w:val="24"/>
          <w:szCs w:val="24"/>
        </w:rPr>
        <w:t xml:space="preserve"> часов, 2 часа в неделю)</w:t>
      </w:r>
    </w:p>
    <w:p w:rsidR="00BF76AA" w:rsidRPr="00991762" w:rsidRDefault="00BF76AA" w:rsidP="001211AD">
      <w:pPr>
        <w:spacing w:after="0" w:line="240" w:lineRule="auto"/>
        <w:ind w:left="-142"/>
        <w:rPr>
          <w:rFonts w:ascii="Times New Roman" w:hAnsi="Times New Roman"/>
          <w:b/>
          <w:bCs/>
          <w:sz w:val="24"/>
          <w:szCs w:val="24"/>
        </w:rPr>
      </w:pPr>
    </w:p>
    <w:p w:rsidR="00BF76AA" w:rsidRPr="00991762" w:rsidRDefault="00BF76AA" w:rsidP="003F554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211AD" w:rsidRPr="00991762" w:rsidRDefault="001211AD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</w:p>
    <w:p w:rsidR="001211AD" w:rsidRPr="00991762" w:rsidRDefault="00BF76AA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>Тема</w:t>
      </w:r>
      <w:proofErr w:type="gramStart"/>
      <w:r w:rsidRPr="00991762">
        <w:rPr>
          <w:rFonts w:ascii="Times New Roman" w:hAnsi="Times New Roman"/>
          <w:b/>
          <w:bCs/>
          <w:sz w:val="24"/>
          <w:szCs w:val="24"/>
        </w:rPr>
        <w:t>1</w:t>
      </w:r>
      <w:proofErr w:type="gramEnd"/>
      <w:r w:rsidRPr="00991762">
        <w:rPr>
          <w:rFonts w:ascii="Times New Roman" w:hAnsi="Times New Roman"/>
          <w:b/>
          <w:bCs/>
          <w:sz w:val="24"/>
          <w:szCs w:val="24"/>
        </w:rPr>
        <w:t xml:space="preserve">.1 </w:t>
      </w:r>
      <w:r w:rsidR="001211AD" w:rsidRPr="00991762">
        <w:rPr>
          <w:rFonts w:ascii="Times New Roman" w:hAnsi="Times New Roman"/>
          <w:b/>
          <w:bCs/>
          <w:sz w:val="24"/>
          <w:szCs w:val="24"/>
        </w:rPr>
        <w:t>Многообразие живого и наука систематика</w:t>
      </w:r>
      <w:r w:rsidRPr="00991762">
        <w:rPr>
          <w:rFonts w:ascii="Times New Roman" w:hAnsi="Times New Roman"/>
          <w:b/>
          <w:bCs/>
          <w:sz w:val="24"/>
          <w:szCs w:val="24"/>
        </w:rPr>
        <w:t xml:space="preserve"> (3ч)</w:t>
      </w:r>
    </w:p>
    <w:p w:rsidR="00340988" w:rsidRPr="00991762" w:rsidRDefault="001211AD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bCs/>
          <w:sz w:val="24"/>
          <w:szCs w:val="24"/>
        </w:rPr>
        <w:t>Мир живых организмов. Уровни организации и свойства живого. Вещества биосферы. Основные положения учения Ч. Дарвина о естественном отборе. Естественная система живой природы как отражение эволюции жизни на</w:t>
      </w:r>
      <w:r w:rsidR="00BF76AA" w:rsidRPr="00991762">
        <w:rPr>
          <w:rFonts w:ascii="Times New Roman" w:hAnsi="Times New Roman"/>
          <w:bCs/>
          <w:sz w:val="24"/>
          <w:szCs w:val="24"/>
        </w:rPr>
        <w:t xml:space="preserve"> Земле. Царства живой природы. </w:t>
      </w:r>
      <w:r w:rsidRPr="00991762">
        <w:rPr>
          <w:rFonts w:ascii="Times New Roman" w:hAnsi="Times New Roman"/>
          <w:bCs/>
          <w:sz w:val="24"/>
          <w:szCs w:val="24"/>
        </w:rPr>
        <w:t xml:space="preserve">От клетки до биосферы. Биосфера – живая оболочка Земли. Единство организации всего живого. </w:t>
      </w:r>
      <w:proofErr w:type="gramStart"/>
      <w:r w:rsidRPr="00991762">
        <w:rPr>
          <w:rFonts w:ascii="Times New Roman" w:hAnsi="Times New Roman"/>
          <w:bCs/>
          <w:sz w:val="24"/>
          <w:szCs w:val="24"/>
        </w:rPr>
        <w:t>Уровни организации живой природы: молекулярный, клеточный, органный, организменный, попу</w:t>
      </w:r>
      <w:r w:rsidR="00BF76AA" w:rsidRPr="00991762">
        <w:rPr>
          <w:rFonts w:ascii="Times New Roman" w:hAnsi="Times New Roman"/>
          <w:bCs/>
          <w:sz w:val="24"/>
          <w:szCs w:val="24"/>
        </w:rPr>
        <w:t>ляционный, видовой, биосферный.</w:t>
      </w:r>
      <w:proofErr w:type="gramEnd"/>
      <w:r w:rsidR="00BF76AA" w:rsidRPr="00991762">
        <w:rPr>
          <w:rFonts w:ascii="Times New Roman" w:hAnsi="Times New Roman"/>
          <w:bCs/>
          <w:sz w:val="24"/>
          <w:szCs w:val="24"/>
        </w:rPr>
        <w:t xml:space="preserve"> </w:t>
      </w:r>
      <w:r w:rsidRPr="00991762">
        <w:rPr>
          <w:rFonts w:ascii="Times New Roman" w:hAnsi="Times New Roman"/>
          <w:bCs/>
          <w:sz w:val="24"/>
          <w:szCs w:val="24"/>
        </w:rPr>
        <w:t xml:space="preserve">Чарльз Дарвин и происхождение видов. Что такое систематика. Систематика естественная и искусственная. Система живых организмов. Царства живого. Примеры использования систематики при описании растений, животных, грибов, прокариот и вирусов. Систематические категории различных царств. </w:t>
      </w:r>
      <w:r w:rsidR="00D76D53" w:rsidRPr="00991762">
        <w:rPr>
          <w:rFonts w:ascii="Times New Roman" w:hAnsi="Times New Roman"/>
          <w:sz w:val="24"/>
          <w:szCs w:val="24"/>
        </w:rPr>
        <w:t xml:space="preserve"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 </w:t>
      </w:r>
    </w:p>
    <w:p w:rsidR="00BF76AA" w:rsidRPr="00991762" w:rsidRDefault="00BF76AA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D76D53" w:rsidRPr="00991762" w:rsidRDefault="00D76D53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>Предметные результаты обучения</w:t>
      </w:r>
    </w:p>
    <w:p w:rsidR="00D76D53" w:rsidRPr="00991762" w:rsidRDefault="00D76D53" w:rsidP="00175532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991762">
        <w:rPr>
          <w:rFonts w:ascii="Times New Roman" w:hAnsi="Times New Roman"/>
          <w:i/>
          <w:iCs/>
          <w:sz w:val="24"/>
          <w:szCs w:val="24"/>
        </w:rPr>
        <w:t>Учащиеся должны знать</w:t>
      </w:r>
      <w:r w:rsidRPr="00991762">
        <w:rPr>
          <w:rFonts w:ascii="Times New Roman" w:hAnsi="Times New Roman"/>
          <w:iCs/>
          <w:sz w:val="24"/>
          <w:szCs w:val="24"/>
        </w:rPr>
        <w:t>:</w:t>
      </w:r>
    </w:p>
    <w:p w:rsidR="00D76D53" w:rsidRPr="00991762" w:rsidRDefault="00D76D53" w:rsidP="00175532">
      <w:pPr>
        <w:pStyle w:val="1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эволюционный путь развития животного мира;</w:t>
      </w:r>
    </w:p>
    <w:p w:rsidR="00D76D53" w:rsidRPr="00991762" w:rsidRDefault="00D76D53" w:rsidP="00175532">
      <w:pPr>
        <w:pStyle w:val="1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историю изучения животных;</w:t>
      </w:r>
    </w:p>
    <w:p w:rsidR="00D76D53" w:rsidRPr="00991762" w:rsidRDefault="00D76D53" w:rsidP="00175532">
      <w:pPr>
        <w:pStyle w:val="1"/>
        <w:numPr>
          <w:ilvl w:val="0"/>
          <w:numId w:val="17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структуру зоологической науки, основные этапы её развития, систематические категории.</w:t>
      </w:r>
    </w:p>
    <w:p w:rsidR="00D76D53" w:rsidRPr="00991762" w:rsidRDefault="00D76D53" w:rsidP="00175532">
      <w:pPr>
        <w:spacing w:after="0" w:line="240" w:lineRule="auto"/>
        <w:ind w:firstLine="567"/>
        <w:rPr>
          <w:rFonts w:ascii="Times New Roman" w:hAnsi="Times New Roman"/>
          <w:i/>
          <w:iCs/>
          <w:sz w:val="24"/>
          <w:szCs w:val="24"/>
        </w:rPr>
      </w:pPr>
      <w:r w:rsidRPr="00991762">
        <w:rPr>
          <w:rFonts w:ascii="Times New Roman" w:hAnsi="Times New Roman"/>
          <w:i/>
          <w:iCs/>
          <w:sz w:val="24"/>
          <w:szCs w:val="24"/>
        </w:rPr>
        <w:t>Учащиеся должны уметь</w:t>
      </w:r>
      <w:r w:rsidRPr="00991762">
        <w:rPr>
          <w:rFonts w:ascii="Times New Roman" w:hAnsi="Times New Roman"/>
          <w:iCs/>
          <w:sz w:val="24"/>
          <w:szCs w:val="24"/>
        </w:rPr>
        <w:t>:</w:t>
      </w:r>
    </w:p>
    <w:p w:rsidR="00D76D53" w:rsidRPr="00991762" w:rsidRDefault="00D76D53" w:rsidP="00175532">
      <w:pPr>
        <w:pStyle w:val="1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определять сходства и различия между растительным и животным организмом;</w:t>
      </w:r>
    </w:p>
    <w:p w:rsidR="00D76D53" w:rsidRPr="00991762" w:rsidRDefault="00D76D53" w:rsidP="00175532">
      <w:pPr>
        <w:pStyle w:val="1"/>
        <w:numPr>
          <w:ilvl w:val="0"/>
          <w:numId w:val="18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объяснять значения зоологических знаний для сохранения жизни на планете, для разведения редких и охраняемых животных, для выведения новых пород животных.</w:t>
      </w:r>
    </w:p>
    <w:p w:rsidR="00D76D53" w:rsidRPr="00991762" w:rsidRDefault="00D76D53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>Метапредметные результаты обучения</w:t>
      </w:r>
    </w:p>
    <w:p w:rsidR="00D76D53" w:rsidRPr="00991762" w:rsidRDefault="00D76D53" w:rsidP="00175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Учащиеся должны </w:t>
      </w:r>
      <w:r w:rsidRPr="00991762">
        <w:rPr>
          <w:rFonts w:ascii="Times New Roman" w:hAnsi="Times New Roman"/>
          <w:i/>
          <w:iCs/>
          <w:sz w:val="24"/>
          <w:szCs w:val="24"/>
        </w:rPr>
        <w:t>уметь</w:t>
      </w:r>
      <w:r w:rsidRPr="00991762">
        <w:rPr>
          <w:rFonts w:ascii="Times New Roman" w:hAnsi="Times New Roman"/>
          <w:sz w:val="24"/>
          <w:szCs w:val="24"/>
        </w:rPr>
        <w:t>:</w:t>
      </w:r>
    </w:p>
    <w:p w:rsidR="00D76D53" w:rsidRPr="00991762" w:rsidRDefault="00D76D53" w:rsidP="00175532">
      <w:pPr>
        <w:pStyle w:val="1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lastRenderedPageBreak/>
        <w:t>давать характеристику методам изучения биологических объектов;</w:t>
      </w:r>
    </w:p>
    <w:p w:rsidR="00D76D53" w:rsidRPr="00991762" w:rsidRDefault="00D76D53" w:rsidP="00175532">
      <w:pPr>
        <w:pStyle w:val="1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классифицировать объекты по их принадлежности к систематическим группам;</w:t>
      </w:r>
    </w:p>
    <w:p w:rsidR="00D76D53" w:rsidRPr="00991762" w:rsidRDefault="00D76D53" w:rsidP="00175532">
      <w:pPr>
        <w:pStyle w:val="1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наблюдать и описывать различных представителей животного мира;</w:t>
      </w:r>
    </w:p>
    <w:p w:rsidR="00D76D53" w:rsidRPr="00991762" w:rsidRDefault="00D76D53" w:rsidP="00175532">
      <w:pPr>
        <w:pStyle w:val="1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использовать знания по зоологии в повседневной жизни;</w:t>
      </w:r>
    </w:p>
    <w:p w:rsidR="00D76D53" w:rsidRPr="00991762" w:rsidRDefault="00D76D53" w:rsidP="00175532">
      <w:pPr>
        <w:pStyle w:val="1"/>
        <w:numPr>
          <w:ilvl w:val="0"/>
          <w:numId w:val="1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применять двойные названия животных в общении со сверстниками, при подготовке сообщений, докладов, презентаций.</w:t>
      </w:r>
    </w:p>
    <w:p w:rsidR="00340988" w:rsidRPr="00991762" w:rsidRDefault="00340988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40988" w:rsidRPr="00991762" w:rsidRDefault="00340988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 xml:space="preserve">Раздел 1. Царство Бактерии (3 ч) </w:t>
      </w:r>
    </w:p>
    <w:p w:rsidR="00BF76AA" w:rsidRPr="00991762" w:rsidRDefault="00BF76AA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</w:p>
    <w:p w:rsidR="00340988" w:rsidRPr="00991762" w:rsidRDefault="00340988" w:rsidP="00175532">
      <w:pPr>
        <w:spacing w:after="0" w:line="240" w:lineRule="auto"/>
        <w:ind w:firstLine="567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 xml:space="preserve">Тема 1.1. </w:t>
      </w:r>
      <w:r w:rsidR="00724A48" w:rsidRPr="00991762">
        <w:rPr>
          <w:rFonts w:ascii="Times New Roman" w:hAnsi="Times New Roman"/>
          <w:b/>
          <w:bCs/>
          <w:sz w:val="24"/>
          <w:szCs w:val="24"/>
        </w:rPr>
        <w:t xml:space="preserve">Многообразие, особенности строения и происхождение Прокариотических </w:t>
      </w:r>
      <w:r w:rsidR="00BF76AA" w:rsidRPr="00991762">
        <w:rPr>
          <w:rFonts w:ascii="Times New Roman" w:hAnsi="Times New Roman"/>
          <w:b/>
          <w:bCs/>
          <w:sz w:val="24"/>
          <w:szCs w:val="24"/>
        </w:rPr>
        <w:t>о</w:t>
      </w:r>
      <w:r w:rsidR="00724A48" w:rsidRPr="00991762">
        <w:rPr>
          <w:rFonts w:ascii="Times New Roman" w:hAnsi="Times New Roman"/>
          <w:b/>
          <w:bCs/>
          <w:sz w:val="24"/>
          <w:szCs w:val="24"/>
        </w:rPr>
        <w:t xml:space="preserve">рганизмов (3 ч) </w:t>
      </w:r>
    </w:p>
    <w:p w:rsidR="00340988" w:rsidRPr="00991762" w:rsidRDefault="00340988" w:rsidP="00175532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91762">
        <w:rPr>
          <w:rFonts w:ascii="Times New Roman" w:hAnsi="Times New Roman"/>
          <w:bCs/>
          <w:sz w:val="24"/>
          <w:szCs w:val="24"/>
        </w:rPr>
        <w:t xml:space="preserve">Происхождение и эволюция бактерий. Общие свойства прокариотических организмов. Многообразие форм бактерий. Особенности строения бактериальной клетки. Понятие о типах обмена </w:t>
      </w:r>
      <w:proofErr w:type="gramStart"/>
      <w:r w:rsidRPr="00991762">
        <w:rPr>
          <w:rFonts w:ascii="Times New Roman" w:hAnsi="Times New Roman"/>
          <w:bCs/>
          <w:sz w:val="24"/>
          <w:szCs w:val="24"/>
        </w:rPr>
        <w:t>у</w:t>
      </w:r>
      <w:proofErr w:type="gramEnd"/>
      <w:r w:rsidRPr="00991762">
        <w:rPr>
          <w:rFonts w:ascii="Times New Roman" w:hAnsi="Times New Roman"/>
          <w:bCs/>
          <w:sz w:val="24"/>
          <w:szCs w:val="24"/>
        </w:rPr>
        <w:t xml:space="preserve"> </w:t>
      </w:r>
      <w:r w:rsidR="00175532" w:rsidRPr="00991762">
        <w:rPr>
          <w:rFonts w:ascii="Times New Roman" w:hAnsi="Times New Roman"/>
          <w:bCs/>
          <w:sz w:val="24"/>
          <w:szCs w:val="24"/>
        </w:rPr>
        <w:t>П</w:t>
      </w:r>
      <w:r w:rsidRPr="00991762">
        <w:rPr>
          <w:rFonts w:ascii="Times New Roman" w:hAnsi="Times New Roman"/>
          <w:bCs/>
          <w:sz w:val="24"/>
          <w:szCs w:val="24"/>
        </w:rPr>
        <w:t xml:space="preserve">рокариот. Особенности организации и жизнедеятельности прокариот; </w:t>
      </w:r>
      <w:r w:rsidR="00724A48" w:rsidRPr="00991762">
        <w:rPr>
          <w:rFonts w:ascii="Times New Roman" w:hAnsi="Times New Roman"/>
          <w:bCs/>
          <w:sz w:val="24"/>
          <w:szCs w:val="24"/>
        </w:rPr>
        <w:t>распространённость</w:t>
      </w:r>
      <w:r w:rsidRPr="00991762">
        <w:rPr>
          <w:rFonts w:ascii="Times New Roman" w:hAnsi="Times New Roman"/>
          <w:bCs/>
          <w:sz w:val="24"/>
          <w:szCs w:val="24"/>
        </w:rPr>
        <w:t xml:space="preserve"> и роль в биоценозах. Экологическая роль и медицинское значение (на примере представителей подцарства Настоящие бактерии).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24A48" w:rsidRPr="00991762" w:rsidRDefault="0034098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>Демонстрация</w:t>
      </w:r>
      <w:r w:rsidRPr="00991762">
        <w:rPr>
          <w:rFonts w:ascii="Times New Roman" w:hAnsi="Times New Roman"/>
          <w:bCs/>
          <w:i/>
          <w:sz w:val="24"/>
          <w:szCs w:val="24"/>
        </w:rPr>
        <w:t>.</w:t>
      </w:r>
      <w:r w:rsidRPr="0099176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1762">
        <w:rPr>
          <w:rFonts w:ascii="Times New Roman" w:hAnsi="Times New Roman"/>
          <w:bCs/>
          <w:sz w:val="24"/>
          <w:szCs w:val="24"/>
        </w:rPr>
        <w:t>Строение клеток различных прокариот.</w:t>
      </w:r>
      <w:r w:rsidRPr="009917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F76AA" w:rsidRPr="00991762" w:rsidRDefault="0034098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991762">
        <w:rPr>
          <w:rFonts w:ascii="Times New Roman" w:hAnsi="Times New Roman"/>
          <w:b/>
          <w:bCs/>
          <w:sz w:val="24"/>
          <w:szCs w:val="24"/>
        </w:rPr>
        <w:t>Лабо</w:t>
      </w:r>
      <w:r w:rsidR="00724A48" w:rsidRPr="00991762">
        <w:rPr>
          <w:rFonts w:ascii="Times New Roman" w:hAnsi="Times New Roman"/>
          <w:b/>
          <w:bCs/>
          <w:sz w:val="24"/>
          <w:szCs w:val="24"/>
        </w:rPr>
        <w:t>раторные и практические работы:</w:t>
      </w:r>
      <w:r w:rsidR="00BF76AA" w:rsidRPr="0099176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340988" w:rsidRPr="00991762" w:rsidRDefault="00340988" w:rsidP="00175532">
      <w:pPr>
        <w:pStyle w:val="a7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91762">
        <w:rPr>
          <w:rFonts w:ascii="Times New Roman" w:hAnsi="Times New Roman"/>
          <w:bCs/>
          <w:sz w:val="24"/>
          <w:szCs w:val="24"/>
        </w:rPr>
        <w:t>Зарисовка схемы строения прокариотической клетки.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Предметные результаты обучения: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 xml:space="preserve"> Учащиеся должны знать: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строение и основные процессы жизнедеятельности бактерий;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разнообразие и распространение бактерий и грибов;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роль бактерий и грибов в природе и жизни человека;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методы профилактики инфекционных заболеваний.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 xml:space="preserve">Учащиеся должны уметь: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давать общую характеристику бактериям;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характеризовать формы бактериальных клеток;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отличать бактерии от других живых организмов;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объяснять роль бактерий и грибов в природе и жизни человека.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 </w:t>
      </w:r>
      <w:r w:rsidRPr="00991762">
        <w:rPr>
          <w:rFonts w:ascii="Times New Roman" w:hAnsi="Times New Roman"/>
          <w:i/>
          <w:sz w:val="24"/>
          <w:szCs w:val="24"/>
        </w:rPr>
        <w:t xml:space="preserve">Учащиеся должны уметь: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работать с учебником, рабочей тетрадью и дидактическими материалами, составлять конспект параграфа учебника до и/или после изучения материала на уроке;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разрабатывать план-конспект темы, используя разные источники информации;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— готовить устные сообщения и письменные рефераты на основе обобщения информации учебника и дополнительных источников;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пользоваться поисковыми системами Интернета.</w:t>
      </w:r>
    </w:p>
    <w:p w:rsidR="00340988" w:rsidRPr="00991762" w:rsidRDefault="00340988" w:rsidP="00175532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 xml:space="preserve">Раздел 2. Царство Грибы (4 ч)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Тема 2.1</w:t>
      </w:r>
      <w:r w:rsidR="002B3F78" w:rsidRPr="00991762">
        <w:rPr>
          <w:rFonts w:ascii="Times New Roman" w:hAnsi="Times New Roman"/>
          <w:b/>
          <w:sz w:val="24"/>
          <w:szCs w:val="24"/>
        </w:rPr>
        <w:t xml:space="preserve">. Общая характеристика грибов </w:t>
      </w:r>
      <w:r w:rsidRPr="00991762">
        <w:rPr>
          <w:rFonts w:ascii="Times New Roman" w:hAnsi="Times New Roman"/>
          <w:b/>
          <w:sz w:val="24"/>
          <w:szCs w:val="24"/>
        </w:rPr>
        <w:t xml:space="preserve">(3 ч)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Происхождение и эволюция грибов. Особенности строения клеток грибов. Основные черты организации многоклеточных грибов. Отделы: Хитридиомикота, Зигомикота, Аскомикота, Базидиомикота, Оомикота; группа Несовершенные грибы. Особенности жизнедеятельности и распространение. Роль грибов в биоценозах и хозяйственной деятельности человека.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Демонстрация.</w:t>
      </w:r>
      <w:r w:rsidRPr="00991762">
        <w:rPr>
          <w:rFonts w:ascii="Times New Roman" w:hAnsi="Times New Roman"/>
          <w:sz w:val="24"/>
          <w:szCs w:val="24"/>
        </w:rPr>
        <w:t xml:space="preserve"> Схемы строения представителей различных систематических групп грибов, различные представители царства Грибы, строение плодового тела шляпочного гриба.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 xml:space="preserve">Лабораторные и практические работы. </w:t>
      </w:r>
    </w:p>
    <w:p w:rsidR="00724A48" w:rsidRPr="00991762" w:rsidRDefault="00724A48" w:rsidP="0017553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Строение плесневого гриба </w:t>
      </w:r>
      <w:proofErr w:type="spellStart"/>
      <w:r w:rsidRPr="00991762">
        <w:rPr>
          <w:rFonts w:ascii="Times New Roman" w:hAnsi="Times New Roman"/>
          <w:sz w:val="24"/>
          <w:szCs w:val="24"/>
        </w:rPr>
        <w:t>мукора</w:t>
      </w:r>
      <w:proofErr w:type="spellEnd"/>
      <w:r w:rsidRPr="00991762">
        <w:rPr>
          <w:rFonts w:ascii="Times New Roman" w:hAnsi="Times New Roman"/>
          <w:sz w:val="24"/>
          <w:szCs w:val="24"/>
        </w:rPr>
        <w:t xml:space="preserve">. </w:t>
      </w:r>
    </w:p>
    <w:p w:rsidR="00724A48" w:rsidRPr="00991762" w:rsidRDefault="00724A48" w:rsidP="00175532">
      <w:pPr>
        <w:pStyle w:val="a7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lastRenderedPageBreak/>
        <w:t xml:space="preserve">Распознавание съедобных и ядовитых грибов. (Знание учащимися систематических таксонов не является обязательным).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 xml:space="preserve">Тема 2.2. </w:t>
      </w:r>
      <w:r w:rsidR="002B3F78" w:rsidRPr="00991762">
        <w:rPr>
          <w:rFonts w:ascii="Times New Roman" w:hAnsi="Times New Roman"/>
          <w:b/>
          <w:sz w:val="24"/>
          <w:szCs w:val="24"/>
        </w:rPr>
        <w:t xml:space="preserve">Лишайники </w:t>
      </w:r>
      <w:r w:rsidRPr="00991762">
        <w:rPr>
          <w:rFonts w:ascii="Times New Roman" w:hAnsi="Times New Roman"/>
          <w:b/>
          <w:sz w:val="24"/>
          <w:szCs w:val="24"/>
        </w:rPr>
        <w:t xml:space="preserve">(1 ч) 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 xml:space="preserve">Понятие о симбиозе. Общая характеристика лишайников. Типы слоевищ лишайников; особенности жизнедеятельности, </w:t>
      </w:r>
      <w:r w:rsidR="00BF76AA" w:rsidRPr="00991762">
        <w:rPr>
          <w:rFonts w:ascii="Times New Roman" w:hAnsi="Times New Roman"/>
          <w:sz w:val="24"/>
          <w:szCs w:val="24"/>
        </w:rPr>
        <w:t>распространённость</w:t>
      </w:r>
      <w:r w:rsidRPr="00991762">
        <w:rPr>
          <w:rFonts w:ascii="Times New Roman" w:hAnsi="Times New Roman"/>
          <w:sz w:val="24"/>
          <w:szCs w:val="24"/>
        </w:rPr>
        <w:t xml:space="preserve"> и экологическая роль лишайников. </w:t>
      </w:r>
    </w:p>
    <w:p w:rsidR="00724A48" w:rsidRPr="00991762" w:rsidRDefault="00724A48" w:rsidP="00175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Демонстрация.</w:t>
      </w:r>
      <w:r w:rsidRPr="00991762">
        <w:rPr>
          <w:rFonts w:ascii="Times New Roman" w:hAnsi="Times New Roman"/>
          <w:sz w:val="24"/>
          <w:szCs w:val="24"/>
        </w:rPr>
        <w:t xml:space="preserve"> Схемы строения лишайников, различные представители лишайников.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основные понятия, относящиеся к строению пр</w:t>
      </w:r>
      <w:proofErr w:type="gramStart"/>
      <w:r w:rsidRPr="00991762">
        <w:rPr>
          <w:rFonts w:ascii="Times New Roman" w:hAnsi="Times New Roman"/>
          <w:sz w:val="24"/>
          <w:szCs w:val="24"/>
        </w:rPr>
        <w:t>о-</w:t>
      </w:r>
      <w:proofErr w:type="gramEnd"/>
      <w:r w:rsidRPr="00991762">
        <w:rPr>
          <w:rFonts w:ascii="Times New Roman" w:hAnsi="Times New Roman"/>
          <w:sz w:val="24"/>
          <w:szCs w:val="24"/>
        </w:rPr>
        <w:t xml:space="preserve"> и эукариотической клеток;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строение и основы жизнедеятельности клеток гриба;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особенности организации шляпочного гриба;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меры профилактики грибковых заболеваний.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давать общую характеристику бактерий и грибов;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объяснять строение грибов и лишайников;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приводить примеры распространённости грибов и лишайников;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характеризовать роль грибов и лишайников в биоценозах;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определять несъедобные шляпочные грибы;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объяснять роль бактерий и грибов в природе и жизни человека.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91762">
        <w:rPr>
          <w:rFonts w:ascii="Times New Roman" w:hAnsi="Times New Roman"/>
          <w:b/>
          <w:sz w:val="24"/>
          <w:szCs w:val="24"/>
        </w:rPr>
        <w:t>Метапредметные результаты обучения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991762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работать с учебником, рабочей тетрадью и дидактическими материалами;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составлять конспект параграфа учебника до и/или после изучения материала на уроке;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пользоваться биологическими словарями и справочниками для поиска определений биологических терминов;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разрабатывать план-конспект темы, используя разные источники информации;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готовить сообщения на основе обобщения информации учебника и дополнительных источников;</w:t>
      </w:r>
    </w:p>
    <w:p w:rsidR="00724A48" w:rsidRPr="00991762" w:rsidRDefault="00724A48" w:rsidP="001755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91762">
        <w:rPr>
          <w:rFonts w:ascii="Times New Roman" w:hAnsi="Times New Roman"/>
          <w:sz w:val="24"/>
          <w:szCs w:val="24"/>
        </w:rPr>
        <w:t>— пользоваться поисковыми системами Интернета.</w:t>
      </w:r>
    </w:p>
    <w:p w:rsidR="00724A4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724A4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Раздел 3. Царство Растения (1</w:t>
      </w:r>
      <w:r w:rsidR="00532773">
        <w:rPr>
          <w:b/>
          <w:sz w:val="24"/>
          <w:szCs w:val="24"/>
        </w:rPr>
        <w:t>7</w:t>
      </w:r>
      <w:r w:rsidRPr="00991762">
        <w:rPr>
          <w:b/>
          <w:sz w:val="24"/>
          <w:szCs w:val="24"/>
        </w:rPr>
        <w:t xml:space="preserve"> ч) </w:t>
      </w: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3.1. </w:t>
      </w:r>
      <w:r w:rsidR="002B3F78" w:rsidRPr="00991762">
        <w:rPr>
          <w:b/>
          <w:sz w:val="24"/>
          <w:szCs w:val="24"/>
        </w:rPr>
        <w:t xml:space="preserve">Общая характеристика растений </w:t>
      </w: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Растительный организм как целостная система. Клетки, ткани, органы и системы органов растений. Регуляция жизнедеятельности растений; фитогормоны. Особенности жизнедеятельности растений. Фотосинтез. Пигменты. Систематика растений; низшие и высшие растения.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Рисунки учебника, показывающие особенности строения и жизнедеятельности различных представителей царства растений. Схемы, отражающие основные направления эволюции растительных организмов. </w:t>
      </w:r>
    </w:p>
    <w:p w:rsidR="002B3F78" w:rsidRPr="00991762" w:rsidRDefault="002B3F78" w:rsidP="00175532">
      <w:pPr>
        <w:pStyle w:val="1"/>
        <w:ind w:left="0" w:firstLine="567"/>
        <w:jc w:val="both"/>
        <w:rPr>
          <w:b/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3.2. </w:t>
      </w:r>
      <w:r w:rsidR="002B3F78" w:rsidRPr="00991762">
        <w:rPr>
          <w:b/>
          <w:sz w:val="24"/>
          <w:szCs w:val="24"/>
        </w:rPr>
        <w:t xml:space="preserve">Низшие растения </w:t>
      </w: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Водоросли как древнейшая группа растений. Общая характеристика водорослей. Особенности строения тела. Одноклеточные и многоклеточные водоросли. Многообразие водорослей: отделы </w:t>
      </w:r>
      <w:proofErr w:type="spellStart"/>
      <w:r w:rsidRPr="00991762">
        <w:rPr>
          <w:sz w:val="24"/>
          <w:szCs w:val="24"/>
        </w:rPr>
        <w:t>Зел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ные</w:t>
      </w:r>
      <w:proofErr w:type="spellEnd"/>
      <w:r w:rsidRPr="00991762">
        <w:rPr>
          <w:sz w:val="24"/>
          <w:szCs w:val="24"/>
        </w:rPr>
        <w:t xml:space="preserve"> водоросли, Бурые водоросли и Красные водоросли. Распространение в водных и наземных биоценозах, экологическая роль водорослей. Практическое значение. </w:t>
      </w:r>
    </w:p>
    <w:p w:rsidR="002B3F78" w:rsidRPr="00991762" w:rsidRDefault="002B3F78" w:rsidP="00175532">
      <w:pPr>
        <w:pStyle w:val="1"/>
        <w:ind w:left="0" w:firstLine="567"/>
        <w:jc w:val="both"/>
        <w:rPr>
          <w:b/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Схемы строения водорослей различных отделов. </w:t>
      </w: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2B3F78" w:rsidRPr="00991762" w:rsidRDefault="00724A48" w:rsidP="00175532">
      <w:pPr>
        <w:pStyle w:val="1"/>
        <w:numPr>
          <w:ilvl w:val="0"/>
          <w:numId w:val="2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lastRenderedPageBreak/>
        <w:t xml:space="preserve">Изучение внешнего строения водорослей*.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3.3. </w:t>
      </w:r>
      <w:r w:rsidR="00060697">
        <w:rPr>
          <w:b/>
          <w:sz w:val="24"/>
          <w:szCs w:val="24"/>
        </w:rPr>
        <w:t>Высшие споровые растения</w:t>
      </w: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и общая характеристика высших растений. Особенности организации и индивидуального развития высших растений. Споровые растения. Общая характеристика, происхождение. Отдел Моховидные; особенности организации, жизненного цикла. Распространение и роль в биоценозах. Отдел Плауновидные; особенности организации, жизненного цикла. Распространение и роль в биоценозах. Отдел Хвощевидные; особенности организации, жизненного цикла. Распространение и роль в биоценозах. Отдел </w:t>
      </w:r>
      <w:proofErr w:type="gramStart"/>
      <w:r w:rsidRPr="00991762">
        <w:rPr>
          <w:sz w:val="24"/>
          <w:szCs w:val="24"/>
        </w:rPr>
        <w:t>Папоротниковидные</w:t>
      </w:r>
      <w:proofErr w:type="gramEnd"/>
      <w:r w:rsidRPr="00991762">
        <w:rPr>
          <w:sz w:val="24"/>
          <w:szCs w:val="24"/>
        </w:rPr>
        <w:t xml:space="preserve">. Происхождение и особенности организации папоротников. Жизненный цикл папоротников. Распространение и роль в биоценозах.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Схемы строения и жизненных циклов мхов, хвощей и плаунов, различные представители мхов, плаунов и хвощей; схемы строения папоротника, древние папоротниковидные, схема цикла развития папоротника, различные представители папоротниковидных. </w:t>
      </w: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2B3F78" w:rsidRPr="00991762" w:rsidRDefault="002B3F78" w:rsidP="00175532">
      <w:pPr>
        <w:pStyle w:val="1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Изучение внешнего строения мхов</w:t>
      </w:r>
      <w:r w:rsidR="00724A48" w:rsidRPr="00991762">
        <w:rPr>
          <w:sz w:val="24"/>
          <w:szCs w:val="24"/>
        </w:rPr>
        <w:t xml:space="preserve">*. </w:t>
      </w:r>
    </w:p>
    <w:p w:rsidR="002B3F78" w:rsidRPr="00991762" w:rsidRDefault="00724A48" w:rsidP="00175532">
      <w:pPr>
        <w:pStyle w:val="1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Изучен</w:t>
      </w:r>
      <w:r w:rsidR="002B3F78" w:rsidRPr="00991762">
        <w:rPr>
          <w:sz w:val="24"/>
          <w:szCs w:val="24"/>
        </w:rPr>
        <w:t>ие внешнего строения папоротников</w:t>
      </w:r>
      <w:r w:rsidRPr="00991762">
        <w:rPr>
          <w:sz w:val="24"/>
          <w:szCs w:val="24"/>
        </w:rPr>
        <w:t xml:space="preserve">*.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3.4. </w:t>
      </w:r>
      <w:r w:rsidR="002B3F78" w:rsidRPr="00991762">
        <w:rPr>
          <w:b/>
          <w:sz w:val="24"/>
          <w:szCs w:val="24"/>
        </w:rPr>
        <w:t>В</w:t>
      </w:r>
      <w:r w:rsidR="00C27396" w:rsidRPr="00991762">
        <w:rPr>
          <w:b/>
          <w:sz w:val="24"/>
          <w:szCs w:val="24"/>
        </w:rPr>
        <w:t>ысшие семенные растения. Отдел Г</w:t>
      </w:r>
      <w:r w:rsidR="00060697">
        <w:rPr>
          <w:b/>
          <w:sz w:val="24"/>
          <w:szCs w:val="24"/>
        </w:rPr>
        <w:t xml:space="preserve">олосеменные растения </w:t>
      </w: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 Происхождение и особенности организации голосеменных растений; строение тела, жизненные формы голосеменных. Многообразие, </w:t>
      </w:r>
      <w:proofErr w:type="spellStart"/>
      <w:r w:rsidRPr="00991762">
        <w:rPr>
          <w:sz w:val="24"/>
          <w:szCs w:val="24"/>
        </w:rPr>
        <w:t>распростран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нность</w:t>
      </w:r>
      <w:proofErr w:type="spellEnd"/>
      <w:r w:rsidRPr="00991762">
        <w:rPr>
          <w:sz w:val="24"/>
          <w:szCs w:val="24"/>
        </w:rPr>
        <w:t xml:space="preserve"> голосеменных, их роль в биоценозах и практическое значение.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 xml:space="preserve">Демонстрация. </w:t>
      </w:r>
      <w:r w:rsidRPr="00991762">
        <w:rPr>
          <w:sz w:val="24"/>
          <w:szCs w:val="24"/>
        </w:rPr>
        <w:t xml:space="preserve">Схемы строения </w:t>
      </w:r>
      <w:proofErr w:type="gramStart"/>
      <w:r w:rsidRPr="00991762">
        <w:rPr>
          <w:sz w:val="24"/>
          <w:szCs w:val="24"/>
        </w:rPr>
        <w:t>голосеменных</w:t>
      </w:r>
      <w:proofErr w:type="gramEnd"/>
      <w:r w:rsidRPr="00991762">
        <w:rPr>
          <w:sz w:val="24"/>
          <w:szCs w:val="24"/>
        </w:rPr>
        <w:t xml:space="preserve">, цикл развития сосны, различные представители голосеменных. </w:t>
      </w: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2B3F78" w:rsidRPr="00991762" w:rsidRDefault="00724A48" w:rsidP="00175532">
      <w:pPr>
        <w:pStyle w:val="1"/>
        <w:numPr>
          <w:ilvl w:val="0"/>
          <w:numId w:val="4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Изучение строения и многообразия голосеменных растений*. </w:t>
      </w:r>
    </w:p>
    <w:p w:rsidR="002B3F78" w:rsidRPr="00991762" w:rsidRDefault="002B3F78" w:rsidP="00175532">
      <w:pPr>
        <w:pStyle w:val="1"/>
        <w:ind w:left="0" w:firstLine="567"/>
        <w:jc w:val="both"/>
        <w:rPr>
          <w:b/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3.5. </w:t>
      </w:r>
      <w:r w:rsidR="002B3F78" w:rsidRPr="00991762">
        <w:rPr>
          <w:b/>
          <w:sz w:val="24"/>
          <w:szCs w:val="24"/>
        </w:rPr>
        <w:t>В</w:t>
      </w:r>
      <w:r w:rsidR="008B567B" w:rsidRPr="00991762">
        <w:rPr>
          <w:b/>
          <w:sz w:val="24"/>
          <w:szCs w:val="24"/>
        </w:rPr>
        <w:t>ысшие семенные растения. Отдел Покрытосеменные (Ц</w:t>
      </w:r>
      <w:r w:rsidR="002B3F78" w:rsidRPr="00991762">
        <w:rPr>
          <w:b/>
          <w:sz w:val="24"/>
          <w:szCs w:val="24"/>
        </w:rPr>
        <w:t xml:space="preserve">ветковые) растения </w:t>
      </w: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и особенности организации покрытосеменных растений; строение тела, жизненные формы покрытосеменных. Классы Однодольные и Двудольные. Основные семейства покрытосеменных растений (2 семейства однодольных и 3 семейства двудольных растений). Многообразие, </w:t>
      </w:r>
      <w:proofErr w:type="spellStart"/>
      <w:r w:rsidRPr="00991762">
        <w:rPr>
          <w:sz w:val="24"/>
          <w:szCs w:val="24"/>
        </w:rPr>
        <w:t>распростран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нность</w:t>
      </w:r>
      <w:proofErr w:type="spellEnd"/>
      <w:r w:rsidRPr="00991762">
        <w:rPr>
          <w:sz w:val="24"/>
          <w:szCs w:val="24"/>
        </w:rPr>
        <w:t xml:space="preserve"> цветковых, их роль в биоценозах, в жизни человека и его хозяйственной деятельности.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</w:t>
      </w:r>
      <w:r w:rsidR="002B3F78" w:rsidRPr="00991762">
        <w:rPr>
          <w:b/>
          <w:sz w:val="24"/>
          <w:szCs w:val="24"/>
        </w:rPr>
        <w:t>:</w:t>
      </w:r>
      <w:r w:rsidRPr="00991762">
        <w:rPr>
          <w:sz w:val="24"/>
          <w:szCs w:val="24"/>
        </w:rPr>
        <w:t xml:space="preserve"> Схема строения цветкового растения; строения цветка, цикл развития цветковых растений (двойное оплодотворение), представители различных семейств покрытосеменных растений. </w:t>
      </w:r>
    </w:p>
    <w:p w:rsidR="002B3F7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2B3F78" w:rsidRPr="00991762" w:rsidRDefault="00724A48" w:rsidP="00175532">
      <w:pPr>
        <w:pStyle w:val="1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Изучение строения покрытосеменных растений*. </w:t>
      </w:r>
    </w:p>
    <w:p w:rsidR="00724A48" w:rsidRPr="00991762" w:rsidRDefault="00724A48" w:rsidP="00175532">
      <w:pPr>
        <w:pStyle w:val="1"/>
        <w:numPr>
          <w:ilvl w:val="0"/>
          <w:numId w:val="5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Распознавание наиболее </w:t>
      </w:r>
      <w:r w:rsidR="00BF76AA" w:rsidRPr="00991762">
        <w:rPr>
          <w:sz w:val="24"/>
          <w:szCs w:val="24"/>
        </w:rPr>
        <w:t>распространённых</w:t>
      </w:r>
      <w:r w:rsidRPr="00991762">
        <w:rPr>
          <w:sz w:val="24"/>
          <w:szCs w:val="24"/>
        </w:rPr>
        <w:t xml:space="preserve"> растений своей местности, определени</w:t>
      </w:r>
      <w:r w:rsidR="00532773">
        <w:rPr>
          <w:sz w:val="24"/>
          <w:szCs w:val="24"/>
        </w:rPr>
        <w:t>е их систематического положения</w:t>
      </w:r>
      <w:r w:rsidRPr="00991762">
        <w:rPr>
          <w:sz w:val="24"/>
          <w:szCs w:val="24"/>
        </w:rPr>
        <w:t>.</w:t>
      </w:r>
    </w:p>
    <w:p w:rsidR="00724A48" w:rsidRPr="00991762" w:rsidRDefault="00724A48" w:rsidP="00175532">
      <w:pPr>
        <w:pStyle w:val="1"/>
        <w:ind w:left="0" w:firstLine="567"/>
        <w:jc w:val="both"/>
        <w:rPr>
          <w:b/>
          <w:sz w:val="24"/>
          <w:szCs w:val="24"/>
        </w:rPr>
      </w:pPr>
    </w:p>
    <w:p w:rsidR="002B3F78" w:rsidRPr="00991762" w:rsidRDefault="002B3F7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Предметные результаты обучения</w:t>
      </w:r>
    </w:p>
    <w:p w:rsidR="002B3F78" w:rsidRPr="00991762" w:rsidRDefault="002B3F78" w:rsidP="00175532">
      <w:pPr>
        <w:pStyle w:val="1"/>
        <w:ind w:left="0" w:firstLine="567"/>
        <w:jc w:val="both"/>
        <w:rPr>
          <w:i/>
          <w:sz w:val="24"/>
          <w:szCs w:val="24"/>
        </w:rPr>
      </w:pPr>
      <w:r w:rsidRPr="00991762">
        <w:rPr>
          <w:i/>
          <w:sz w:val="24"/>
          <w:szCs w:val="24"/>
        </w:rPr>
        <w:t>Учащиеся должны знать: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основные методы изучения растений;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proofErr w:type="gramStart"/>
      <w:r w:rsidRPr="00991762">
        <w:rPr>
          <w:sz w:val="24"/>
          <w:szCs w:val="24"/>
        </w:rPr>
        <w:t xml:space="preserve">— основные группы растений (водоросли, мхи, хвощи, плауны, папоротники, голосеменные, цветковые), их строение, особенности </w:t>
      </w:r>
      <w:proofErr w:type="gramEnd"/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жизнедеятельности и многообразие;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особенности строения и жизнедеятельности лишайников;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роль растений в биосфере и жизни человека;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происхождение растений и основные этапы развития растительного мира.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2B3F78" w:rsidP="00175532">
      <w:pPr>
        <w:pStyle w:val="1"/>
        <w:ind w:left="0" w:firstLine="567"/>
        <w:jc w:val="both"/>
        <w:rPr>
          <w:i/>
          <w:sz w:val="24"/>
          <w:szCs w:val="24"/>
        </w:rPr>
      </w:pPr>
      <w:r w:rsidRPr="00991762">
        <w:rPr>
          <w:i/>
          <w:sz w:val="24"/>
          <w:szCs w:val="24"/>
        </w:rPr>
        <w:t>Учащиеся должны уметь: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давать общую характеристику растительного царства;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объяснять роль растений в биосфере;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proofErr w:type="gramStart"/>
      <w:r w:rsidRPr="00991762">
        <w:rPr>
          <w:sz w:val="24"/>
          <w:szCs w:val="24"/>
        </w:rPr>
        <w:t>— давать характеристику, основным группам растений (водорослям, мхам, хвощам, плаунам, папоротникам, голосеменным, цветковым);</w:t>
      </w:r>
      <w:proofErr w:type="gramEnd"/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объяснять происхождение растений и основные этапы развития растительного мира;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характеризовать распространение растений в различных климатических зонах Земли;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объяснять причины различий в составе фитоценозов различных климатических поясов.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2B3F78" w:rsidRPr="00991762" w:rsidRDefault="002B3F78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Метапредметные результаты обучения</w:t>
      </w:r>
    </w:p>
    <w:p w:rsidR="002B3F78" w:rsidRPr="00991762" w:rsidRDefault="002B3F78" w:rsidP="00175532">
      <w:pPr>
        <w:pStyle w:val="1"/>
        <w:ind w:left="0" w:firstLine="567"/>
        <w:jc w:val="both"/>
        <w:rPr>
          <w:i/>
          <w:sz w:val="24"/>
          <w:szCs w:val="24"/>
        </w:rPr>
      </w:pPr>
      <w:r w:rsidRPr="00991762">
        <w:rPr>
          <w:i/>
          <w:sz w:val="24"/>
          <w:szCs w:val="24"/>
        </w:rPr>
        <w:t>Учащиеся должны уметь: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выполнять лабораторные работы под руководством учителя;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сравнивать представителей разных групп растений, делать выводы на основе сравнения;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оценивать с эстетической точки зрения представителей растительного мира;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— находить информацию о растениях в научно-популярной литературе, биологических словарях и справочниках, анализировать и </w:t>
      </w:r>
    </w:p>
    <w:p w:rsidR="002B3F78" w:rsidRPr="00991762" w:rsidRDefault="002B3F78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оценивать её, переводить из одной формы в другую.</w:t>
      </w:r>
    </w:p>
    <w:p w:rsidR="00724A4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724A4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060697" w:rsidP="00175532">
      <w:pPr>
        <w:pStyle w:val="1"/>
        <w:ind w:left="0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4. Царство Животные (39</w:t>
      </w:r>
      <w:r w:rsidR="008B567B" w:rsidRPr="00991762">
        <w:rPr>
          <w:b/>
          <w:sz w:val="24"/>
          <w:szCs w:val="24"/>
        </w:rPr>
        <w:t xml:space="preserve"> ч) </w:t>
      </w: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4.1. </w:t>
      </w:r>
      <w:r w:rsidR="00BF76AA" w:rsidRPr="00991762">
        <w:rPr>
          <w:b/>
          <w:sz w:val="24"/>
          <w:szCs w:val="24"/>
        </w:rPr>
        <w:t>Общая характеристика Ж</w:t>
      </w:r>
      <w:r w:rsidR="00060697">
        <w:rPr>
          <w:b/>
          <w:sz w:val="24"/>
          <w:szCs w:val="24"/>
        </w:rPr>
        <w:t xml:space="preserve">ивотных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Животный организм как целостная система. Клетки, ткани, органы и системы органов животных. Регуляция жизнедеятельности животных; нервная и эндокринная регуляции. Особенности жизнедеятельности животных, отличающие их от представителей других царств живой природы. Систематика животных; таксономические категории; одноклеточные и многоклеточные (беспозвоночные и хордовые) животные. Взаимоотношения животных в биоценозах; трофические уровни и цепи питания.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</w:t>
      </w:r>
      <w:r w:rsidRPr="00991762">
        <w:rPr>
          <w:sz w:val="24"/>
          <w:szCs w:val="24"/>
        </w:rPr>
        <w:t xml:space="preserve">. Распределение животных и растений по планете: биогеографические области. </w:t>
      </w: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8B567B" w:rsidRPr="00991762" w:rsidRDefault="008B567B" w:rsidP="00175532">
      <w:pPr>
        <w:pStyle w:val="1"/>
        <w:numPr>
          <w:ilvl w:val="0"/>
          <w:numId w:val="20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Анализ структуры различных биомов суши и Мирового океана на схемах и иллюстрациях.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Тема 4.2.</w:t>
      </w:r>
      <w:r w:rsidR="00060697">
        <w:rPr>
          <w:b/>
          <w:sz w:val="24"/>
          <w:szCs w:val="24"/>
        </w:rPr>
        <w:t xml:space="preserve"> </w:t>
      </w:r>
      <w:proofErr w:type="spellStart"/>
      <w:r w:rsidR="00060697">
        <w:rPr>
          <w:b/>
          <w:sz w:val="24"/>
          <w:szCs w:val="24"/>
        </w:rPr>
        <w:t>Подцарство</w:t>
      </w:r>
      <w:proofErr w:type="spellEnd"/>
      <w:r w:rsidR="00060697">
        <w:rPr>
          <w:b/>
          <w:sz w:val="24"/>
          <w:szCs w:val="24"/>
        </w:rPr>
        <w:t xml:space="preserve"> Одноклеточные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Общая характеристика простейших. Клетка одноклеточных животных как целостный организм; особенности организации клеток простейших, специальные органоиды. Разнообразие простейших и их роль в биоценозах, жизни человека и его хозяйственной деятельности. Тип </w:t>
      </w:r>
      <w:proofErr w:type="spellStart"/>
      <w:r w:rsidRPr="00991762">
        <w:rPr>
          <w:sz w:val="24"/>
          <w:szCs w:val="24"/>
        </w:rPr>
        <w:t>Саркожгутиконосцы</w:t>
      </w:r>
      <w:proofErr w:type="spellEnd"/>
      <w:r w:rsidRPr="00991762">
        <w:rPr>
          <w:sz w:val="24"/>
          <w:szCs w:val="24"/>
        </w:rPr>
        <w:t xml:space="preserve">; многообразие форм саркодовых и жгутиковых. Тип Споровики; споровики — паразиты человека и животных. Особенности организации представителей. Тип Инфузории. Многообразие инфузорий и их роль в биоценозах.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 xml:space="preserve">Демонстрация. </w:t>
      </w:r>
      <w:r w:rsidRPr="00991762">
        <w:rPr>
          <w:sz w:val="24"/>
          <w:szCs w:val="24"/>
        </w:rPr>
        <w:t xml:space="preserve">Схемы строения </w:t>
      </w:r>
      <w:proofErr w:type="spellStart"/>
      <w:r w:rsidRPr="00991762">
        <w:rPr>
          <w:sz w:val="24"/>
          <w:szCs w:val="24"/>
        </w:rPr>
        <w:t>ам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бы</w:t>
      </w:r>
      <w:proofErr w:type="spellEnd"/>
      <w:r w:rsidRPr="00991762">
        <w:rPr>
          <w:sz w:val="24"/>
          <w:szCs w:val="24"/>
        </w:rPr>
        <w:t xml:space="preserve">, эвглены </w:t>
      </w:r>
      <w:proofErr w:type="spellStart"/>
      <w:r w:rsidRPr="00991762">
        <w:rPr>
          <w:sz w:val="24"/>
          <w:szCs w:val="24"/>
        </w:rPr>
        <w:t>зелeной</w:t>
      </w:r>
      <w:proofErr w:type="spellEnd"/>
      <w:r w:rsidRPr="00991762">
        <w:rPr>
          <w:sz w:val="24"/>
          <w:szCs w:val="24"/>
        </w:rPr>
        <w:t xml:space="preserve"> и инфузории туфельки, представители различных групп одноклеточных. </w:t>
      </w: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1. Строение </w:t>
      </w:r>
      <w:proofErr w:type="spellStart"/>
      <w:r w:rsidRPr="00991762">
        <w:rPr>
          <w:sz w:val="24"/>
          <w:szCs w:val="24"/>
        </w:rPr>
        <w:t>ам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бы</w:t>
      </w:r>
      <w:proofErr w:type="spellEnd"/>
      <w:r w:rsidRPr="00991762">
        <w:rPr>
          <w:sz w:val="24"/>
          <w:szCs w:val="24"/>
        </w:rPr>
        <w:t xml:space="preserve">, эвглены </w:t>
      </w:r>
      <w:proofErr w:type="spellStart"/>
      <w:r w:rsidRPr="00991762">
        <w:rPr>
          <w:sz w:val="24"/>
          <w:szCs w:val="24"/>
        </w:rPr>
        <w:t>зелeной</w:t>
      </w:r>
      <w:proofErr w:type="spellEnd"/>
      <w:r w:rsidRPr="00991762">
        <w:rPr>
          <w:sz w:val="24"/>
          <w:szCs w:val="24"/>
        </w:rPr>
        <w:t xml:space="preserve"> и инфузории туфельки.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4.3. </w:t>
      </w:r>
      <w:proofErr w:type="spellStart"/>
      <w:r w:rsidR="00060697">
        <w:rPr>
          <w:b/>
          <w:sz w:val="24"/>
          <w:szCs w:val="24"/>
        </w:rPr>
        <w:t>Подцарство</w:t>
      </w:r>
      <w:proofErr w:type="spellEnd"/>
      <w:r w:rsidR="00060697">
        <w:rPr>
          <w:b/>
          <w:sz w:val="24"/>
          <w:szCs w:val="24"/>
        </w:rPr>
        <w:t xml:space="preserve"> Многоклеточные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Общая характеристика многоклеточных животных; типы симметрии. Клетки и ткани животных. Простейшие многоклеточные — губки; их распространение и экологическое значение.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Типы симметрии у многоклеточных животных, многообразие губок.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</w:t>
      </w:r>
      <w:r w:rsidR="00060697">
        <w:rPr>
          <w:b/>
          <w:sz w:val="24"/>
          <w:szCs w:val="24"/>
        </w:rPr>
        <w:t xml:space="preserve">4.4. Тип </w:t>
      </w:r>
      <w:proofErr w:type="gramStart"/>
      <w:r w:rsidR="00060697">
        <w:rPr>
          <w:b/>
          <w:sz w:val="24"/>
          <w:szCs w:val="24"/>
        </w:rPr>
        <w:t>Кишечнополостные</w:t>
      </w:r>
      <w:proofErr w:type="gramEnd"/>
      <w:r w:rsidR="00060697">
        <w:rPr>
          <w:b/>
          <w:sz w:val="24"/>
          <w:szCs w:val="24"/>
        </w:rPr>
        <w:t xml:space="preserve">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организации </w:t>
      </w:r>
      <w:proofErr w:type="gramStart"/>
      <w:r w:rsidRPr="00991762">
        <w:rPr>
          <w:sz w:val="24"/>
          <w:szCs w:val="24"/>
        </w:rPr>
        <w:t>кишечнополостных</w:t>
      </w:r>
      <w:proofErr w:type="gramEnd"/>
      <w:r w:rsidRPr="00991762">
        <w:rPr>
          <w:sz w:val="24"/>
          <w:szCs w:val="24"/>
        </w:rPr>
        <w:t xml:space="preserve">. Бесполое и половое размножение. Многообразие и распространение </w:t>
      </w:r>
      <w:proofErr w:type="gramStart"/>
      <w:r w:rsidRPr="00991762">
        <w:rPr>
          <w:sz w:val="24"/>
          <w:szCs w:val="24"/>
        </w:rPr>
        <w:t>кишечнополостных</w:t>
      </w:r>
      <w:proofErr w:type="gramEnd"/>
      <w:r w:rsidRPr="00991762">
        <w:rPr>
          <w:sz w:val="24"/>
          <w:szCs w:val="24"/>
        </w:rPr>
        <w:t xml:space="preserve">; гидроидные, сцифоидные и коралловые полипы. Роль в природных сообществах. </w:t>
      </w: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8B567B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гидры, медузы и колонии коралловых полипов. Биоценоз кораллового рифа. Внешнее и внутреннее строение </w:t>
      </w:r>
      <w:proofErr w:type="gramStart"/>
      <w:r w:rsidRPr="00991762">
        <w:rPr>
          <w:sz w:val="24"/>
          <w:szCs w:val="24"/>
        </w:rPr>
        <w:t>кишечнополостных</w:t>
      </w:r>
      <w:proofErr w:type="gramEnd"/>
      <w:r w:rsidRPr="00991762">
        <w:rPr>
          <w:sz w:val="24"/>
          <w:szCs w:val="24"/>
        </w:rPr>
        <w:t xml:space="preserve">. </w:t>
      </w:r>
    </w:p>
    <w:p w:rsidR="008B567B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8B567B" w:rsidRPr="00991762" w:rsidRDefault="00C27396" w:rsidP="00175532">
      <w:pPr>
        <w:pStyle w:val="1"/>
        <w:numPr>
          <w:ilvl w:val="0"/>
          <w:numId w:val="6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Строение пресноводной гидры. Раздражимость и движение пресноводной гидры.</w:t>
      </w:r>
    </w:p>
    <w:p w:rsidR="00201D87" w:rsidRPr="00991762" w:rsidRDefault="00201D87" w:rsidP="00175532">
      <w:pPr>
        <w:pStyle w:val="1"/>
        <w:ind w:left="0" w:firstLine="567"/>
        <w:jc w:val="both"/>
        <w:rPr>
          <w:b/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4.5. </w:t>
      </w:r>
      <w:r w:rsidR="00C27396" w:rsidRPr="00991762">
        <w:rPr>
          <w:b/>
          <w:sz w:val="24"/>
          <w:szCs w:val="24"/>
        </w:rPr>
        <w:t xml:space="preserve">Тип Плоские черви </w:t>
      </w:r>
      <w:r w:rsidRPr="00991762">
        <w:rPr>
          <w:b/>
          <w:sz w:val="24"/>
          <w:szCs w:val="24"/>
        </w:rPr>
        <w:t xml:space="preserve">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организации плоских червей. Свободноживущие ресничные черви. Многообразие ресничных червей и их роль в биоценозах. Приспособления к паразитизму у плоских червей; классы Сосальщики и Ленточные черви. Понятие о жизненном цикле; циклы развития </w:t>
      </w:r>
      <w:proofErr w:type="spellStart"/>
      <w:r w:rsidRPr="00991762">
        <w:rPr>
          <w:sz w:val="24"/>
          <w:szCs w:val="24"/>
        </w:rPr>
        <w:t>печ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ночного</w:t>
      </w:r>
      <w:proofErr w:type="spellEnd"/>
      <w:r w:rsidRPr="00991762">
        <w:rPr>
          <w:sz w:val="24"/>
          <w:szCs w:val="24"/>
        </w:rPr>
        <w:t xml:space="preserve"> сосальщика и бычьего цепня. Многообразие плоских </w:t>
      </w:r>
      <w:proofErr w:type="spellStart"/>
      <w:r w:rsidRPr="00991762">
        <w:rPr>
          <w:sz w:val="24"/>
          <w:szCs w:val="24"/>
        </w:rPr>
        <w:t>червейпаразитов</w:t>
      </w:r>
      <w:proofErr w:type="spellEnd"/>
      <w:r w:rsidRPr="00991762">
        <w:rPr>
          <w:sz w:val="24"/>
          <w:szCs w:val="24"/>
        </w:rPr>
        <w:t xml:space="preserve">; меры профилактики паразитарных заболеваний.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</w:t>
      </w:r>
      <w:r w:rsidRPr="00991762">
        <w:rPr>
          <w:sz w:val="24"/>
          <w:szCs w:val="24"/>
        </w:rPr>
        <w:t xml:space="preserve">. Схемы строения плоских червей, ведущих свободный и паразитический образ жизни. Различные представители ресничных червей. Схемы жизненных циклов </w:t>
      </w:r>
      <w:proofErr w:type="spellStart"/>
      <w:r w:rsidRPr="00991762">
        <w:rPr>
          <w:sz w:val="24"/>
          <w:szCs w:val="24"/>
        </w:rPr>
        <w:t>печ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ночного</w:t>
      </w:r>
      <w:proofErr w:type="spellEnd"/>
      <w:r w:rsidRPr="00991762">
        <w:rPr>
          <w:sz w:val="24"/>
          <w:szCs w:val="24"/>
        </w:rPr>
        <w:t xml:space="preserve"> сосальщика и бычьего цепня.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Лабораторные и практические работы.</w:t>
      </w:r>
      <w:r w:rsidRPr="00991762">
        <w:rPr>
          <w:sz w:val="24"/>
          <w:szCs w:val="24"/>
        </w:rPr>
        <w:t xml:space="preserve"> </w:t>
      </w:r>
    </w:p>
    <w:p w:rsidR="00C27396" w:rsidRPr="00991762" w:rsidRDefault="008B567B" w:rsidP="00175532">
      <w:pPr>
        <w:pStyle w:val="1"/>
        <w:numPr>
          <w:ilvl w:val="0"/>
          <w:numId w:val="7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Жизненные циклы </w:t>
      </w:r>
      <w:proofErr w:type="spellStart"/>
      <w:r w:rsidRPr="00991762">
        <w:rPr>
          <w:sz w:val="24"/>
          <w:szCs w:val="24"/>
        </w:rPr>
        <w:t>печ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ночного</w:t>
      </w:r>
      <w:proofErr w:type="spellEnd"/>
      <w:r w:rsidRPr="00991762">
        <w:rPr>
          <w:sz w:val="24"/>
          <w:szCs w:val="24"/>
        </w:rPr>
        <w:t xml:space="preserve"> сосальщика и бычьего цепня.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175532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4.6. </w:t>
      </w:r>
      <w:r w:rsidR="00C27396" w:rsidRPr="00991762">
        <w:rPr>
          <w:b/>
          <w:sz w:val="24"/>
          <w:szCs w:val="24"/>
        </w:rPr>
        <w:t xml:space="preserve">Тип Круглые черви </w:t>
      </w: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sz w:val="24"/>
          <w:szCs w:val="24"/>
        </w:rPr>
        <w:t xml:space="preserve">Особенности организации круглых червей (на примере человеческой аскариды). Свободноживущие и паразитические круглые черви. Цикл развития человеческой аскариды; меры профилактики аскаридоза.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и цикл развития человеческой аскариды. Различные свободноживущие и паразитические формы круглых червей. </w:t>
      </w: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C27396" w:rsidRPr="00991762" w:rsidRDefault="008B567B" w:rsidP="00175532">
      <w:pPr>
        <w:pStyle w:val="1"/>
        <w:numPr>
          <w:ilvl w:val="0"/>
          <w:numId w:val="8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Жизненный цикл человеческой аскариды.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4.7. </w:t>
      </w:r>
      <w:r w:rsidR="00C27396" w:rsidRPr="00991762">
        <w:rPr>
          <w:b/>
          <w:sz w:val="24"/>
          <w:szCs w:val="24"/>
        </w:rPr>
        <w:t xml:space="preserve">Тип Кольчатые черви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организации кольчатых червей (на примере многощетинкового червя нереиды); вторичная полость тела. Многообразие кольчатых червей; многощетинковые и малощетинковые кольчатые черви, пиявки. Значение кольчатых червей в биоценозах.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многощетинкового и малощетинкового кольчатых червей. Различные представители типа Кольчатые черви.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Лабораторные и практические работы.</w:t>
      </w:r>
      <w:r w:rsidRPr="00991762">
        <w:rPr>
          <w:sz w:val="24"/>
          <w:szCs w:val="24"/>
        </w:rPr>
        <w:t xml:space="preserve"> </w:t>
      </w:r>
    </w:p>
    <w:p w:rsidR="00C27396" w:rsidRPr="00991762" w:rsidRDefault="008B567B" w:rsidP="00175532">
      <w:pPr>
        <w:pStyle w:val="1"/>
        <w:numPr>
          <w:ilvl w:val="0"/>
          <w:numId w:val="9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Внешнее строение дождевого червя.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Тема 4.8. Т</w:t>
      </w:r>
      <w:r w:rsidR="00C27396" w:rsidRPr="00991762">
        <w:rPr>
          <w:b/>
          <w:sz w:val="24"/>
          <w:szCs w:val="24"/>
        </w:rPr>
        <w:t>ип Моллюски</w:t>
      </w:r>
      <w:r w:rsidR="00060697">
        <w:rPr>
          <w:b/>
          <w:sz w:val="24"/>
          <w:szCs w:val="24"/>
        </w:rPr>
        <w:t xml:space="preserve">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организации моллюсков; смешанная полость тела. Многообразие моллюсков; классы Брюхоногие, Двустворчатые и Головоногие моллюски. Значение моллюсков в биоценозах. Роль в жизни человека и его хозяйственной деятельности.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брюхоногих, двустворчатых и головоногих моллюсков. Различные представители типа моллюсков.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Лабораторные и практические работы.</w:t>
      </w:r>
    </w:p>
    <w:p w:rsidR="00C27396" w:rsidRPr="00991762" w:rsidRDefault="008B567B" w:rsidP="00175532">
      <w:pPr>
        <w:pStyle w:val="1"/>
        <w:numPr>
          <w:ilvl w:val="0"/>
          <w:numId w:val="10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Внешнее строение моллюсков.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lastRenderedPageBreak/>
        <w:t xml:space="preserve">Тема 4.9. </w:t>
      </w:r>
      <w:r w:rsidR="00C27396" w:rsidRPr="00991762">
        <w:rPr>
          <w:b/>
          <w:sz w:val="24"/>
          <w:szCs w:val="24"/>
        </w:rPr>
        <w:t xml:space="preserve">Тип Членистоногие </w:t>
      </w: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и особенности организации членистоногих. Многообразие членистоногих; классы Ракообразные, Паукообразные, Насекомые и Многоножки. Класс </w:t>
      </w:r>
      <w:proofErr w:type="gramStart"/>
      <w:r w:rsidRPr="00991762">
        <w:rPr>
          <w:sz w:val="24"/>
          <w:szCs w:val="24"/>
        </w:rPr>
        <w:t>Ракообразные</w:t>
      </w:r>
      <w:proofErr w:type="gramEnd"/>
      <w:r w:rsidRPr="00991762">
        <w:rPr>
          <w:sz w:val="24"/>
          <w:szCs w:val="24"/>
        </w:rPr>
        <w:t xml:space="preserve">. Общая характеристика класса </w:t>
      </w:r>
      <w:proofErr w:type="gramStart"/>
      <w:r w:rsidRPr="00991762">
        <w:rPr>
          <w:sz w:val="24"/>
          <w:szCs w:val="24"/>
        </w:rPr>
        <w:t>ракообразных</w:t>
      </w:r>
      <w:proofErr w:type="gramEnd"/>
      <w:r w:rsidRPr="00991762">
        <w:rPr>
          <w:sz w:val="24"/>
          <w:szCs w:val="24"/>
        </w:rPr>
        <w:t xml:space="preserve"> на примере речного рака. Высшие и низшие раки. </w:t>
      </w:r>
      <w:proofErr w:type="gramStart"/>
      <w:r w:rsidRPr="00991762">
        <w:rPr>
          <w:sz w:val="24"/>
          <w:szCs w:val="24"/>
        </w:rPr>
        <w:t>Многообразие и значение ракообразных в биоценозах.</w:t>
      </w:r>
      <w:proofErr w:type="gramEnd"/>
      <w:r w:rsidRPr="00991762">
        <w:rPr>
          <w:sz w:val="24"/>
          <w:szCs w:val="24"/>
        </w:rPr>
        <w:t xml:space="preserve"> Класс </w:t>
      </w:r>
      <w:proofErr w:type="gramStart"/>
      <w:r w:rsidRPr="00991762">
        <w:rPr>
          <w:sz w:val="24"/>
          <w:szCs w:val="24"/>
        </w:rPr>
        <w:t>Паукообразные</w:t>
      </w:r>
      <w:proofErr w:type="gramEnd"/>
      <w:r w:rsidRPr="00991762">
        <w:rPr>
          <w:sz w:val="24"/>
          <w:szCs w:val="24"/>
        </w:rPr>
        <w:t xml:space="preserve">. Общая характеристика </w:t>
      </w:r>
      <w:proofErr w:type="gramStart"/>
      <w:r w:rsidRPr="00991762">
        <w:rPr>
          <w:sz w:val="24"/>
          <w:szCs w:val="24"/>
        </w:rPr>
        <w:t>паукообразных</w:t>
      </w:r>
      <w:proofErr w:type="gramEnd"/>
      <w:r w:rsidRPr="00991762">
        <w:rPr>
          <w:sz w:val="24"/>
          <w:szCs w:val="24"/>
        </w:rPr>
        <w:t xml:space="preserve">. Пауки, скорпионы, клещи. </w:t>
      </w:r>
      <w:proofErr w:type="gramStart"/>
      <w:r w:rsidRPr="00991762">
        <w:rPr>
          <w:sz w:val="24"/>
          <w:szCs w:val="24"/>
        </w:rPr>
        <w:t>Многообразие и значение паукообразных в биоценозах.</w:t>
      </w:r>
      <w:proofErr w:type="gramEnd"/>
      <w:r w:rsidRPr="00991762">
        <w:rPr>
          <w:sz w:val="24"/>
          <w:szCs w:val="24"/>
        </w:rPr>
        <w:t xml:space="preserve"> Класс Насекомые. Многообразие насекомых. Общая характеристика класса насекомых; отряды насекомых с полным и неполным превращением. Многообразие и значение насекомых в биоценозах. Многоножки.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C2739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речного рака. Различные представители </w:t>
      </w:r>
      <w:proofErr w:type="gramStart"/>
      <w:r w:rsidRPr="00991762">
        <w:rPr>
          <w:sz w:val="24"/>
          <w:szCs w:val="24"/>
        </w:rPr>
        <w:t>низших</w:t>
      </w:r>
      <w:proofErr w:type="gramEnd"/>
      <w:r w:rsidRPr="00991762">
        <w:rPr>
          <w:sz w:val="24"/>
          <w:szCs w:val="24"/>
        </w:rPr>
        <w:t xml:space="preserve"> и высших ракообразных. Схема строения паука-крестовика. Различные представители класса Паукообразные. Схемы строения насекомых различных отрядов. </w:t>
      </w:r>
    </w:p>
    <w:p w:rsidR="00C27396" w:rsidRPr="00991762" w:rsidRDefault="00C2739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4.10. </w:t>
      </w:r>
      <w:r w:rsidR="006B10D6" w:rsidRPr="00991762">
        <w:rPr>
          <w:b/>
          <w:sz w:val="24"/>
          <w:szCs w:val="24"/>
        </w:rPr>
        <w:t xml:space="preserve">Тип </w:t>
      </w:r>
      <w:proofErr w:type="gramStart"/>
      <w:r w:rsidR="006B10D6" w:rsidRPr="00991762">
        <w:rPr>
          <w:b/>
          <w:sz w:val="24"/>
          <w:szCs w:val="24"/>
        </w:rPr>
        <w:t>Иглокожие</w:t>
      </w:r>
      <w:proofErr w:type="gramEnd"/>
      <w:r w:rsidR="006B10D6" w:rsidRPr="00991762">
        <w:rPr>
          <w:b/>
          <w:sz w:val="24"/>
          <w:szCs w:val="24"/>
        </w:rPr>
        <w:t xml:space="preserve">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Общая характеристика типа. Многообразие иглокожих; классы Морские </w:t>
      </w:r>
      <w:proofErr w:type="spellStart"/>
      <w:r w:rsidRPr="00991762">
        <w:rPr>
          <w:sz w:val="24"/>
          <w:szCs w:val="24"/>
        </w:rPr>
        <w:t>зв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зды</w:t>
      </w:r>
      <w:proofErr w:type="spellEnd"/>
      <w:r w:rsidRPr="00991762">
        <w:rPr>
          <w:sz w:val="24"/>
          <w:szCs w:val="24"/>
        </w:rPr>
        <w:t xml:space="preserve">, Морские ежи, Голотурии. Многообразие и экологическое значение.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Схемы строения морской звезды, морского ежа и голотурии. Схема придонного биоценоза.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Тема 4.11</w:t>
      </w:r>
      <w:r w:rsidR="006B10D6" w:rsidRPr="00991762">
        <w:rPr>
          <w:b/>
          <w:sz w:val="24"/>
          <w:szCs w:val="24"/>
        </w:rPr>
        <w:t xml:space="preserve">. Тип Хордовые. Подтип </w:t>
      </w:r>
      <w:proofErr w:type="gramStart"/>
      <w:r w:rsidR="006B10D6" w:rsidRPr="00991762">
        <w:rPr>
          <w:b/>
          <w:sz w:val="24"/>
          <w:szCs w:val="24"/>
        </w:rPr>
        <w:t>Бесчерепные</w:t>
      </w:r>
      <w:proofErr w:type="gramEnd"/>
      <w:r w:rsidR="006B10D6" w:rsidRPr="00991762">
        <w:rPr>
          <w:b/>
          <w:sz w:val="24"/>
          <w:szCs w:val="24"/>
        </w:rPr>
        <w:t xml:space="preserve">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хордовых; подтипы бесчерепных и позвоночных. Общая характеристика типа. Подтип Бесчерепные: ланцетник; особенности его организации и распространения.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Схема строения ланцетника. Схема метаморфоза у асцидий.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4.12. </w:t>
      </w:r>
      <w:r w:rsidR="006B10D6" w:rsidRPr="00991762">
        <w:rPr>
          <w:b/>
          <w:sz w:val="24"/>
          <w:szCs w:val="24"/>
        </w:rPr>
        <w:t xml:space="preserve">Подтип Позвоночные (Черепные). Надкласс Рыбы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Общая характеристика позвоночных. Происхождение рыб. Общая характеристика рыб. Классы Хрящевые (акулы и скаты) и Костные рыбы. Многообразие костных рыб: </w:t>
      </w:r>
      <w:proofErr w:type="spellStart"/>
      <w:r w:rsidRPr="00991762">
        <w:rPr>
          <w:sz w:val="24"/>
          <w:szCs w:val="24"/>
        </w:rPr>
        <w:t>хрящекостные</w:t>
      </w:r>
      <w:proofErr w:type="spellEnd"/>
      <w:r w:rsidRPr="00991762">
        <w:rPr>
          <w:sz w:val="24"/>
          <w:szCs w:val="24"/>
        </w:rPr>
        <w:t xml:space="preserve">, </w:t>
      </w:r>
      <w:proofErr w:type="spellStart"/>
      <w:r w:rsidRPr="00991762">
        <w:rPr>
          <w:sz w:val="24"/>
          <w:szCs w:val="24"/>
        </w:rPr>
        <w:t>кистеп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рые</w:t>
      </w:r>
      <w:proofErr w:type="spellEnd"/>
      <w:r w:rsidRPr="00991762">
        <w:rPr>
          <w:sz w:val="24"/>
          <w:szCs w:val="24"/>
        </w:rPr>
        <w:t xml:space="preserve">, двоякодышащие и </w:t>
      </w:r>
      <w:proofErr w:type="spellStart"/>
      <w:r w:rsidRPr="00991762">
        <w:rPr>
          <w:sz w:val="24"/>
          <w:szCs w:val="24"/>
        </w:rPr>
        <w:t>лучепeрые</w:t>
      </w:r>
      <w:proofErr w:type="spellEnd"/>
      <w:r w:rsidRPr="00991762">
        <w:rPr>
          <w:sz w:val="24"/>
          <w:szCs w:val="24"/>
        </w:rPr>
        <w:t xml:space="preserve">. Многообразие видов и черты приспособленности к среде обитания. Экологическое и хозяйственное значение рыб.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Многообразие рыб. Схема строения </w:t>
      </w:r>
      <w:proofErr w:type="spellStart"/>
      <w:r w:rsidRPr="00991762">
        <w:rPr>
          <w:sz w:val="24"/>
          <w:szCs w:val="24"/>
        </w:rPr>
        <w:t>кистеп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рых</w:t>
      </w:r>
      <w:proofErr w:type="spellEnd"/>
      <w:r w:rsidRPr="00991762">
        <w:rPr>
          <w:sz w:val="24"/>
          <w:szCs w:val="24"/>
        </w:rPr>
        <w:t xml:space="preserve"> и </w:t>
      </w:r>
      <w:proofErr w:type="spellStart"/>
      <w:r w:rsidRPr="00991762">
        <w:rPr>
          <w:sz w:val="24"/>
          <w:szCs w:val="24"/>
        </w:rPr>
        <w:t>лучепeрых</w:t>
      </w:r>
      <w:proofErr w:type="spellEnd"/>
      <w:r w:rsidRPr="00991762">
        <w:rPr>
          <w:sz w:val="24"/>
          <w:szCs w:val="24"/>
        </w:rPr>
        <w:t xml:space="preserve"> рыб. </w:t>
      </w: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6B10D6" w:rsidRPr="00991762" w:rsidRDefault="008B567B" w:rsidP="00175532">
      <w:pPr>
        <w:pStyle w:val="1"/>
        <w:numPr>
          <w:ilvl w:val="0"/>
          <w:numId w:val="12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Особенности внешнего строе</w:t>
      </w:r>
      <w:r w:rsidR="00201D87" w:rsidRPr="00991762">
        <w:rPr>
          <w:sz w:val="24"/>
          <w:szCs w:val="24"/>
        </w:rPr>
        <w:t>ния рыб в связи с образом жизни</w:t>
      </w:r>
      <w:r w:rsidRPr="00991762">
        <w:rPr>
          <w:sz w:val="24"/>
          <w:szCs w:val="24"/>
        </w:rPr>
        <w:t xml:space="preserve">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4.13. </w:t>
      </w:r>
      <w:r w:rsidR="006B10D6" w:rsidRPr="00991762">
        <w:rPr>
          <w:b/>
          <w:sz w:val="24"/>
          <w:szCs w:val="24"/>
        </w:rPr>
        <w:t xml:space="preserve">Класс </w:t>
      </w:r>
      <w:r w:rsidR="00060697">
        <w:rPr>
          <w:b/>
          <w:sz w:val="24"/>
          <w:szCs w:val="24"/>
        </w:rPr>
        <w:t xml:space="preserve">Земноводные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Первые земноводные. Общая характеристика земноводных как первых наземных позвоночных. Бесхвостые, хвостатые и безногие амфибии; многообразие, среда обитания и экологические особенности. Структурно-функциональная организация земноводных на примере лягушки. Экологическая роль и многообразие земноводных.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Многообразие амфибий. Схемы строения </w:t>
      </w:r>
      <w:proofErr w:type="spellStart"/>
      <w:r w:rsidRPr="00991762">
        <w:rPr>
          <w:sz w:val="24"/>
          <w:szCs w:val="24"/>
        </w:rPr>
        <w:t>кистеп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рых</w:t>
      </w:r>
      <w:proofErr w:type="spellEnd"/>
      <w:r w:rsidRPr="00991762">
        <w:rPr>
          <w:sz w:val="24"/>
          <w:szCs w:val="24"/>
        </w:rPr>
        <w:t xml:space="preserve"> рыб и земноводных. </w:t>
      </w: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6B10D6" w:rsidRPr="00991762" w:rsidRDefault="008B567B" w:rsidP="00175532">
      <w:pPr>
        <w:pStyle w:val="1"/>
        <w:numPr>
          <w:ilvl w:val="0"/>
          <w:numId w:val="13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внешнего строения лягушки, связанные с </w:t>
      </w:r>
      <w:proofErr w:type="spellStart"/>
      <w:r w:rsidRPr="00991762">
        <w:rPr>
          <w:sz w:val="24"/>
          <w:szCs w:val="24"/>
        </w:rPr>
        <w:t>е</w:t>
      </w:r>
      <w:proofErr w:type="gramStart"/>
      <w:r w:rsidRPr="00991762">
        <w:rPr>
          <w:sz w:val="24"/>
          <w:szCs w:val="24"/>
        </w:rPr>
        <w:t>e</w:t>
      </w:r>
      <w:proofErr w:type="spellEnd"/>
      <w:proofErr w:type="gramEnd"/>
      <w:r w:rsidRPr="00991762">
        <w:rPr>
          <w:sz w:val="24"/>
          <w:szCs w:val="24"/>
        </w:rPr>
        <w:t xml:space="preserve"> образом жизни*.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4.14. </w:t>
      </w:r>
      <w:r w:rsidR="006B10D6" w:rsidRPr="00991762">
        <w:rPr>
          <w:b/>
          <w:sz w:val="24"/>
          <w:szCs w:val="24"/>
        </w:rPr>
        <w:t xml:space="preserve">Класс Пресмыкающиеся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рептилий. Общая характеристика пресмыкающихся как </w:t>
      </w:r>
      <w:proofErr w:type="spellStart"/>
      <w:r w:rsidRPr="00991762">
        <w:rPr>
          <w:sz w:val="24"/>
          <w:szCs w:val="24"/>
        </w:rPr>
        <w:t>первичноназемных</w:t>
      </w:r>
      <w:proofErr w:type="spellEnd"/>
      <w:r w:rsidRPr="00991762">
        <w:rPr>
          <w:sz w:val="24"/>
          <w:szCs w:val="24"/>
        </w:rPr>
        <w:t xml:space="preserve"> животных. Структурно-функциональная организация пресмыкающихся на примере ящерицы. Чешуйчатые (змеи, ящерицы и хамелеоны), крокодилы и черепахи. Распространение и многообразие форм рептилий; положение в экологических системах. Вымершие группы пресмыкающихся.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lastRenderedPageBreak/>
        <w:t>Демонстрация.</w:t>
      </w:r>
      <w:r w:rsidRPr="00991762">
        <w:rPr>
          <w:sz w:val="24"/>
          <w:szCs w:val="24"/>
        </w:rPr>
        <w:t xml:space="preserve"> Многообразие пресмыкающихся. Схемы строения земноводных и рептилий. </w:t>
      </w: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6B10D6" w:rsidRPr="00991762" w:rsidRDefault="008B567B" w:rsidP="00175532">
      <w:pPr>
        <w:pStyle w:val="1"/>
        <w:numPr>
          <w:ilvl w:val="0"/>
          <w:numId w:val="14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Сравнительный анализ строения скелетов черепахи, ящерицы и змеи.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4.15. </w:t>
      </w:r>
      <w:r w:rsidR="006B10D6" w:rsidRPr="00991762">
        <w:rPr>
          <w:b/>
          <w:sz w:val="24"/>
          <w:szCs w:val="24"/>
        </w:rPr>
        <w:t xml:space="preserve">Класс Птицы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птиц; </w:t>
      </w:r>
      <w:proofErr w:type="spellStart"/>
      <w:r w:rsidRPr="00991762">
        <w:rPr>
          <w:sz w:val="24"/>
          <w:szCs w:val="24"/>
        </w:rPr>
        <w:t>первоптицы</w:t>
      </w:r>
      <w:proofErr w:type="spellEnd"/>
      <w:r w:rsidRPr="00991762">
        <w:rPr>
          <w:sz w:val="24"/>
          <w:szCs w:val="24"/>
        </w:rPr>
        <w:t xml:space="preserve"> и их предки; настоящие птицы. </w:t>
      </w:r>
      <w:proofErr w:type="spellStart"/>
      <w:r w:rsidRPr="00991762">
        <w:rPr>
          <w:sz w:val="24"/>
          <w:szCs w:val="24"/>
        </w:rPr>
        <w:t>Килегрудые</w:t>
      </w:r>
      <w:proofErr w:type="spellEnd"/>
      <w:r w:rsidRPr="00991762">
        <w:rPr>
          <w:sz w:val="24"/>
          <w:szCs w:val="24"/>
        </w:rPr>
        <w:t xml:space="preserve">, или летающие; бескилевые, или бегающие; пингвины, или плавающие птицы. Особенности организации и экологическая дифференцировка летающих птиц (птицы леса, степей и пустынь, открытых воздушных пространств, болот, </w:t>
      </w:r>
      <w:proofErr w:type="spellStart"/>
      <w:r w:rsidRPr="00991762">
        <w:rPr>
          <w:sz w:val="24"/>
          <w:szCs w:val="24"/>
        </w:rPr>
        <w:t>водо</w:t>
      </w:r>
      <w:proofErr w:type="gramStart"/>
      <w:r w:rsidRPr="00991762">
        <w:rPr>
          <w:sz w:val="24"/>
          <w:szCs w:val="24"/>
        </w:rPr>
        <w:t>e</w:t>
      </w:r>
      <w:proofErr w:type="gramEnd"/>
      <w:r w:rsidRPr="00991762">
        <w:rPr>
          <w:sz w:val="24"/>
          <w:szCs w:val="24"/>
        </w:rPr>
        <w:t>мов</w:t>
      </w:r>
      <w:proofErr w:type="spellEnd"/>
      <w:r w:rsidRPr="00991762">
        <w:rPr>
          <w:sz w:val="24"/>
          <w:szCs w:val="24"/>
        </w:rPr>
        <w:t xml:space="preserve"> и побережий). Охрана и привлечение птиц; домашние птицы. Роль птиц в природе, жизни человека и его хозяйственной деятельности.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Многообразие птиц. Схемы строения рептилий и птиц. </w:t>
      </w: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6B10D6" w:rsidRPr="00991762" w:rsidRDefault="008B567B" w:rsidP="00175532">
      <w:pPr>
        <w:pStyle w:val="1"/>
        <w:numPr>
          <w:ilvl w:val="0"/>
          <w:numId w:val="15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Особенности внешнего строения птиц, связанные с их образом жизни*.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Тема 4.16. </w:t>
      </w:r>
      <w:r w:rsidR="006B10D6" w:rsidRPr="00991762">
        <w:rPr>
          <w:b/>
          <w:sz w:val="24"/>
          <w:szCs w:val="24"/>
        </w:rPr>
        <w:t xml:space="preserve">Класс Млекопитающие </w:t>
      </w: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Происхождение млекопитающих. </w:t>
      </w:r>
      <w:proofErr w:type="spellStart"/>
      <w:r w:rsidRPr="00991762">
        <w:rPr>
          <w:sz w:val="24"/>
          <w:szCs w:val="24"/>
        </w:rPr>
        <w:t>Первозвери</w:t>
      </w:r>
      <w:proofErr w:type="spellEnd"/>
      <w:r w:rsidRPr="00991762">
        <w:rPr>
          <w:sz w:val="24"/>
          <w:szCs w:val="24"/>
        </w:rPr>
        <w:t xml:space="preserve"> (утконос и ехидна). Низшие звери (сумчатые). Настоящие звери (плацентарные). Структурно-функциональные особенности организации млекопитающих на примере собаки. Экологическая роль млекопитающих в процессе развития живой природы в кайнозойскую эру. Основные отряды плацентарных млекопитающих: </w:t>
      </w:r>
      <w:proofErr w:type="gramStart"/>
      <w:r w:rsidRPr="00991762">
        <w:rPr>
          <w:sz w:val="24"/>
          <w:szCs w:val="24"/>
        </w:rPr>
        <w:t>Насекомоядные, Рукокрылые, Грызуны, Зайцеобразные, Хищные, Ластоногие, Китообразные, Непарнокопытные, Парнокопытные, Приматы и др. Значение млекопитающих в природе и хозяйственной деятельности человека.</w:t>
      </w:r>
      <w:proofErr w:type="gramEnd"/>
      <w:r w:rsidRPr="00991762">
        <w:rPr>
          <w:sz w:val="24"/>
          <w:szCs w:val="24"/>
        </w:rPr>
        <w:t xml:space="preserve"> Охрана ценных зверей. Домашние млекопитающие (крупный и </w:t>
      </w:r>
      <w:r w:rsidR="006B10D6" w:rsidRPr="00991762">
        <w:rPr>
          <w:sz w:val="24"/>
          <w:szCs w:val="24"/>
        </w:rPr>
        <w:t>мелкий рогатый скот,</w:t>
      </w:r>
      <w:r w:rsidRPr="00991762">
        <w:rPr>
          <w:sz w:val="24"/>
          <w:szCs w:val="24"/>
        </w:rPr>
        <w:t xml:space="preserve"> и другие сельскохозяйственные животные). 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8B567B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b/>
          <w:sz w:val="24"/>
          <w:szCs w:val="24"/>
        </w:rPr>
        <w:t>Демонстрация.</w:t>
      </w:r>
      <w:r w:rsidRPr="00991762">
        <w:rPr>
          <w:sz w:val="24"/>
          <w:szCs w:val="24"/>
        </w:rPr>
        <w:t xml:space="preserve"> Схемы, отражающие экологическую дифференцировку млекопитающих. Многообразие млекопитающих. Схемы строения рептилий и млекопитающих. </w:t>
      </w:r>
    </w:p>
    <w:p w:rsidR="006B10D6" w:rsidRPr="00991762" w:rsidRDefault="008B567B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 xml:space="preserve">Лабораторные и практические работы. </w:t>
      </w:r>
    </w:p>
    <w:p w:rsidR="006B10D6" w:rsidRPr="00991762" w:rsidRDefault="008B567B" w:rsidP="00175532">
      <w:pPr>
        <w:pStyle w:val="1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 xml:space="preserve">Изучение строения млекопитающих*. </w:t>
      </w:r>
    </w:p>
    <w:p w:rsidR="00724A48" w:rsidRPr="00991762" w:rsidRDefault="008B567B" w:rsidP="00175532">
      <w:pPr>
        <w:pStyle w:val="1"/>
        <w:numPr>
          <w:ilvl w:val="0"/>
          <w:numId w:val="16"/>
        </w:numPr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Распознавание животных своей местности, определение их систематического положения и значения в жизни человека*.</w:t>
      </w:r>
    </w:p>
    <w:p w:rsidR="00724A48" w:rsidRPr="00991762" w:rsidRDefault="00724A48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6B10D6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Предметные результаты обучения</w:t>
      </w:r>
    </w:p>
    <w:p w:rsidR="006B10D6" w:rsidRPr="00991762" w:rsidRDefault="006B10D6" w:rsidP="00175532">
      <w:pPr>
        <w:pStyle w:val="1"/>
        <w:ind w:left="0" w:firstLine="567"/>
        <w:jc w:val="both"/>
        <w:rPr>
          <w:i/>
          <w:sz w:val="24"/>
          <w:szCs w:val="24"/>
        </w:rPr>
      </w:pPr>
      <w:r w:rsidRPr="00991762">
        <w:rPr>
          <w:i/>
          <w:sz w:val="24"/>
          <w:szCs w:val="24"/>
        </w:rPr>
        <w:t>Учащиеся должны знать: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современные представления о возникновении хордовых животных;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основные направления эволюции хордовых;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общую характеристику надкласса Рыбы;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общую характеристику класса Земноводные;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общую характеристику класса Пресмыкающиеся;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общую характеристику класса Птицы;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общую характеристику класса Млекопитающие.</w:t>
      </w:r>
    </w:p>
    <w:p w:rsidR="006B10D6" w:rsidRPr="00991762" w:rsidRDefault="006B10D6" w:rsidP="00175532">
      <w:pPr>
        <w:pStyle w:val="1"/>
        <w:ind w:left="0" w:firstLine="567"/>
        <w:jc w:val="both"/>
        <w:rPr>
          <w:i/>
          <w:sz w:val="24"/>
          <w:szCs w:val="24"/>
        </w:rPr>
      </w:pPr>
      <w:r w:rsidRPr="00991762">
        <w:rPr>
          <w:i/>
          <w:sz w:val="24"/>
          <w:szCs w:val="24"/>
        </w:rPr>
        <w:t>Учащиеся должны уметь: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определять систематическую принадлежность животных к той или иной таксономической группе;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работать с живыми животными и фиксированными препаратами (коллекциями, влажными и микропрепаратами, чучелами и др.);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объяснять взаимосвязь строения и функций органов и их систем, образа жизни и среды обитания животных;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понимать и уметь характеризовать экологическую роль хордовых животных;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характеризовать хозяйственное значение позвоночных;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наблюдать за поведением животных в природе;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выделять животных, занесённых в Красную книгу, и способствовать сохранению их численности и мест обитания;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lastRenderedPageBreak/>
        <w:t>— оказывать первую медицинскую помощь при укусах опасных или ядовитых животных.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</w:p>
    <w:p w:rsidR="006B10D6" w:rsidRPr="00991762" w:rsidRDefault="006B10D6" w:rsidP="00175532">
      <w:pPr>
        <w:pStyle w:val="1"/>
        <w:ind w:left="0" w:firstLine="567"/>
        <w:jc w:val="both"/>
        <w:rPr>
          <w:b/>
          <w:sz w:val="24"/>
          <w:szCs w:val="24"/>
        </w:rPr>
      </w:pPr>
      <w:r w:rsidRPr="00991762">
        <w:rPr>
          <w:b/>
          <w:sz w:val="24"/>
          <w:szCs w:val="24"/>
        </w:rPr>
        <w:t>Метапредметные результаты обучения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давать характеристику методам изучения биологических объектов;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наблюдать и описывать различных представителей животного мира;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находить в различных источниках необходимую информацию о животных;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избирательно относиться к биологической информации, содержащейся в средствах массовой информации;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сравнивать животных изученных таксономических групп между собой;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использовать индуктивный и дедуктивный подходы при изучении крупных таксонов;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выявлять признаки сходства и различия в строении, образе жизни и поведении животных;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обобщать и делать выводы по изученному материалу;</w:t>
      </w:r>
    </w:p>
    <w:p w:rsidR="006B10D6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работать с дополнительными источниками информации, использовать для поиска информации возможности Интернета;</w:t>
      </w:r>
    </w:p>
    <w:p w:rsidR="00724A48" w:rsidRPr="00991762" w:rsidRDefault="006B10D6" w:rsidP="00175532">
      <w:pPr>
        <w:pStyle w:val="1"/>
        <w:ind w:left="0" w:firstLine="567"/>
        <w:jc w:val="both"/>
        <w:rPr>
          <w:sz w:val="24"/>
          <w:szCs w:val="24"/>
        </w:rPr>
      </w:pPr>
      <w:r w:rsidRPr="00991762">
        <w:rPr>
          <w:sz w:val="24"/>
          <w:szCs w:val="24"/>
        </w:rPr>
        <w:t>— представлять изученный материал, используя возможности компьютерных технологий</w:t>
      </w:r>
    </w:p>
    <w:p w:rsidR="002B3F78" w:rsidRPr="00991762" w:rsidRDefault="002B3F78" w:rsidP="00175532">
      <w:pPr>
        <w:pStyle w:val="dash041e0431044b0447043d044b0439"/>
        <w:ind w:firstLine="567"/>
        <w:jc w:val="both"/>
        <w:rPr>
          <w:rStyle w:val="dash041e0431044b0447043d044b0439char1"/>
          <w:b/>
        </w:rPr>
      </w:pPr>
    </w:p>
    <w:p w:rsidR="006B10D6" w:rsidRPr="00991762" w:rsidRDefault="006B10D6" w:rsidP="00175532">
      <w:pPr>
        <w:pStyle w:val="dash041e0431044b0447043d044b0439"/>
        <w:ind w:firstLine="567"/>
        <w:jc w:val="both"/>
        <w:rPr>
          <w:b/>
        </w:rPr>
      </w:pPr>
      <w:r w:rsidRPr="00991762">
        <w:rPr>
          <w:b/>
        </w:rPr>
        <w:t xml:space="preserve">Раздел 5. Вирусы (2 ч) </w:t>
      </w:r>
    </w:p>
    <w:p w:rsidR="006B10D6" w:rsidRPr="00991762" w:rsidRDefault="006B10D6" w:rsidP="00175532">
      <w:pPr>
        <w:pStyle w:val="dash041e0431044b0447043d044b0439"/>
        <w:ind w:firstLine="567"/>
        <w:jc w:val="both"/>
        <w:rPr>
          <w:b/>
        </w:rPr>
      </w:pPr>
      <w:r w:rsidRPr="00991762">
        <w:rPr>
          <w:b/>
        </w:rPr>
        <w:t>Тема 5.1. М</w:t>
      </w:r>
      <w:r w:rsidR="00BF76AA" w:rsidRPr="00991762">
        <w:rPr>
          <w:b/>
        </w:rPr>
        <w:t xml:space="preserve">ногообразие, особенности строения и происхождения Вирусов </w:t>
      </w:r>
      <w:r w:rsidRPr="00991762">
        <w:rPr>
          <w:b/>
        </w:rPr>
        <w:t xml:space="preserve">(2 ч) </w:t>
      </w:r>
    </w:p>
    <w:p w:rsidR="006B10D6" w:rsidRPr="00991762" w:rsidRDefault="006B10D6" w:rsidP="00175532">
      <w:pPr>
        <w:pStyle w:val="dash041e0431044b0447043d044b0439"/>
        <w:ind w:firstLine="567"/>
        <w:jc w:val="both"/>
      </w:pPr>
      <w:r w:rsidRPr="00991762">
        <w:t xml:space="preserve">Общая характеристика вирусов. История их открытия. Строение вируса на примере вируса табачной мозаики. Взаимодействие вируса и клетки. Вирусы — возбудители опасных заболеваний человека. Профилактика заболевания гриппом. Происхождение вирусов. </w:t>
      </w:r>
    </w:p>
    <w:p w:rsidR="006B10D6" w:rsidRPr="00991762" w:rsidRDefault="006B10D6" w:rsidP="00175532">
      <w:pPr>
        <w:pStyle w:val="dash041e0431044b0447043d044b0439"/>
        <w:ind w:firstLine="567"/>
        <w:jc w:val="both"/>
      </w:pPr>
    </w:p>
    <w:p w:rsidR="006B10D6" w:rsidRPr="00991762" w:rsidRDefault="006B10D6" w:rsidP="00175532">
      <w:pPr>
        <w:pStyle w:val="dash041e0431044b0447043d044b0439"/>
        <w:ind w:firstLine="567"/>
        <w:jc w:val="both"/>
      </w:pPr>
      <w:r w:rsidRPr="00991762">
        <w:rPr>
          <w:b/>
        </w:rPr>
        <w:t>Демонстрация.</w:t>
      </w:r>
      <w:r w:rsidRPr="00991762">
        <w:t xml:space="preserve"> Модели различных вирусных частиц. Схемы взаимодействия вируса и клетки при горизонтальном и вертикальном типе передачи инфекции. Схемы, отражающие процесс развития вирусных заболеваний. 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</w:p>
    <w:p w:rsidR="00201D87" w:rsidRPr="00991762" w:rsidRDefault="00201D87" w:rsidP="00175532">
      <w:pPr>
        <w:pStyle w:val="dash041e0431044b0447043d044b0439"/>
        <w:ind w:firstLine="567"/>
        <w:jc w:val="both"/>
        <w:rPr>
          <w:b/>
        </w:rPr>
      </w:pPr>
      <w:r w:rsidRPr="00991762">
        <w:rPr>
          <w:b/>
        </w:rPr>
        <w:t>Предметные результаты обучения</w:t>
      </w:r>
    </w:p>
    <w:p w:rsidR="00201D87" w:rsidRPr="00991762" w:rsidRDefault="00201D87" w:rsidP="00175532">
      <w:pPr>
        <w:pStyle w:val="dash041e0431044b0447043d044b0439"/>
        <w:ind w:firstLine="567"/>
        <w:jc w:val="both"/>
        <w:rPr>
          <w:i/>
        </w:rPr>
      </w:pPr>
      <w:r w:rsidRPr="00991762">
        <w:rPr>
          <w:i/>
        </w:rPr>
        <w:t>Учащиеся должны знать: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общие принципы строения вирусов животных, растений и бактерий;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пути проникновения вирусов в организм;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этапы взаимодействия вируса и клетки;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меры профилактики вирусных заболеваний.</w:t>
      </w:r>
    </w:p>
    <w:p w:rsidR="00201D87" w:rsidRPr="00991762" w:rsidRDefault="00201D87" w:rsidP="00175532">
      <w:pPr>
        <w:pStyle w:val="dash041e0431044b0447043d044b0439"/>
        <w:ind w:firstLine="567"/>
        <w:jc w:val="both"/>
        <w:rPr>
          <w:i/>
        </w:rPr>
      </w:pPr>
      <w:r w:rsidRPr="00991762">
        <w:rPr>
          <w:i/>
        </w:rPr>
        <w:t>Учащиеся должны уметь: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объяснять механизмы взаимодействия вирусов и клеток;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характеризовать опасные вирусные заболевания человека (СПИД, гепатит</w:t>
      </w:r>
      <w:proofErr w:type="gramStart"/>
      <w:r w:rsidRPr="00991762">
        <w:t xml:space="preserve"> С</w:t>
      </w:r>
      <w:proofErr w:type="gramEnd"/>
      <w:r w:rsidRPr="00991762">
        <w:t xml:space="preserve"> и др.);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выявлять признаки сходства и различия в строении вирусов;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осуществлять на практике мероприятия по профилактике вирусных заболеваний.</w:t>
      </w:r>
    </w:p>
    <w:p w:rsidR="00201D87" w:rsidRPr="00991762" w:rsidRDefault="00201D87" w:rsidP="00175532">
      <w:pPr>
        <w:pStyle w:val="dash041e0431044b0447043d044b0439"/>
        <w:ind w:firstLine="567"/>
        <w:jc w:val="both"/>
        <w:rPr>
          <w:b/>
        </w:rPr>
      </w:pPr>
    </w:p>
    <w:p w:rsidR="00201D87" w:rsidRPr="00991762" w:rsidRDefault="00201D87" w:rsidP="00175532">
      <w:pPr>
        <w:pStyle w:val="dash041e0431044b0447043d044b0439"/>
        <w:ind w:firstLine="567"/>
        <w:jc w:val="both"/>
        <w:rPr>
          <w:b/>
        </w:rPr>
      </w:pPr>
      <w:r w:rsidRPr="00991762">
        <w:rPr>
          <w:b/>
        </w:rPr>
        <w:t>Метапредметные результаты обучения</w:t>
      </w:r>
    </w:p>
    <w:p w:rsidR="00201D87" w:rsidRPr="00991762" w:rsidRDefault="00201D87" w:rsidP="00175532">
      <w:pPr>
        <w:pStyle w:val="dash041e0431044b0447043d044b0439"/>
        <w:ind w:firstLine="567"/>
        <w:jc w:val="both"/>
        <w:rPr>
          <w:i/>
        </w:rPr>
      </w:pPr>
      <w:r w:rsidRPr="00991762">
        <w:rPr>
          <w:i/>
        </w:rPr>
        <w:t>Учащиеся должны уметь: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обобщать и делать выводы по изученному материалу;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работать с дополнительными источниками информации, использовать для поиска информации возможности Интернета;</w:t>
      </w:r>
    </w:p>
    <w:p w:rsidR="00201D87" w:rsidRPr="00991762" w:rsidRDefault="00201D87" w:rsidP="00175532">
      <w:pPr>
        <w:pStyle w:val="dash041e0431044b0447043d044b0439"/>
        <w:ind w:firstLine="567"/>
        <w:jc w:val="both"/>
      </w:pPr>
      <w:r w:rsidRPr="00991762">
        <w:t>— представлять изученный материал, используя возможности компьютерных технологий</w:t>
      </w:r>
    </w:p>
    <w:p w:rsidR="006B10D6" w:rsidRPr="00991762" w:rsidRDefault="006B10D6" w:rsidP="00175532">
      <w:pPr>
        <w:pStyle w:val="dash041e0431044b0447043d044b0439"/>
        <w:ind w:firstLine="567"/>
        <w:jc w:val="both"/>
      </w:pPr>
    </w:p>
    <w:p w:rsidR="00BF76AA" w:rsidRPr="00991762" w:rsidRDefault="006B10D6" w:rsidP="00175532">
      <w:pPr>
        <w:pStyle w:val="dash041e0431044b0447043d044b0439"/>
        <w:ind w:firstLine="567"/>
        <w:jc w:val="both"/>
      </w:pPr>
      <w:r w:rsidRPr="00991762">
        <w:rPr>
          <w:b/>
        </w:rPr>
        <w:t>Заключение (1 ч)</w:t>
      </w:r>
      <w:r w:rsidRPr="00991762">
        <w:t xml:space="preserve"> </w:t>
      </w:r>
    </w:p>
    <w:p w:rsidR="006B10D6" w:rsidRPr="00991762" w:rsidRDefault="006B10D6" w:rsidP="00175532">
      <w:pPr>
        <w:pStyle w:val="dash041e0431044b0447043d044b0439"/>
        <w:ind w:firstLine="567"/>
        <w:jc w:val="both"/>
      </w:pPr>
      <w:r w:rsidRPr="00991762">
        <w:t xml:space="preserve">Особенности организации и многообразие живых организмов.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 </w:t>
      </w:r>
    </w:p>
    <w:p w:rsidR="006B10D6" w:rsidRPr="00991762" w:rsidRDefault="006B10D6" w:rsidP="00175532">
      <w:pPr>
        <w:pStyle w:val="dash041e0431044b0447043d044b0439"/>
        <w:ind w:firstLine="567"/>
        <w:jc w:val="both"/>
      </w:pPr>
    </w:p>
    <w:p w:rsidR="00D76D53" w:rsidRPr="00991762" w:rsidRDefault="00D76D53" w:rsidP="0063326A">
      <w:pPr>
        <w:pStyle w:val="dash041e0431044b0447043d044b0439"/>
        <w:ind w:firstLine="567"/>
        <w:jc w:val="both"/>
        <w:sectPr w:rsidR="00D76D53" w:rsidRPr="00991762" w:rsidSect="00F142B0">
          <w:pgSz w:w="11906" w:h="16838"/>
          <w:pgMar w:top="719" w:right="850" w:bottom="1134" w:left="993" w:header="708" w:footer="708" w:gutter="0"/>
          <w:cols w:space="708"/>
          <w:docGrid w:linePitch="360"/>
        </w:sectPr>
      </w:pPr>
      <w:r w:rsidRPr="00991762">
        <w:rPr>
          <w:rStyle w:val="dash041e0431044b0447043d044b0439char1"/>
        </w:rPr>
        <w:t>Данная программа рассчитана на 1 год – 7 класс. Общее чис</w:t>
      </w:r>
      <w:r w:rsidR="003C275D" w:rsidRPr="00991762">
        <w:rPr>
          <w:rStyle w:val="dash041e0431044b0447043d044b0439char1"/>
        </w:rPr>
        <w:t>ло учебных часов в 7 классе - 68</w:t>
      </w:r>
      <w:r w:rsidRPr="00991762">
        <w:rPr>
          <w:rStyle w:val="dash041e0431044b0447043d044b0439char1"/>
        </w:rPr>
        <w:t xml:space="preserve"> часов (2ч в </w:t>
      </w:r>
      <w:r w:rsidR="00201D87" w:rsidRPr="00991762">
        <w:rPr>
          <w:rStyle w:val="dash041e0431044b0447043d044b0439char1"/>
        </w:rPr>
        <w:t xml:space="preserve">неделю). </w:t>
      </w:r>
      <w:bookmarkStart w:id="0" w:name="_GoBack"/>
      <w:bookmarkEnd w:id="0"/>
    </w:p>
    <w:p w:rsidR="00D0247C" w:rsidRPr="008D2028" w:rsidRDefault="00D0247C" w:rsidP="00D0247C">
      <w:pPr>
        <w:pStyle w:val="ab"/>
        <w:spacing w:after="0" w:afterAutospacing="0"/>
        <w:rPr>
          <w:b/>
          <w:bCs/>
        </w:rPr>
      </w:pPr>
    </w:p>
    <w:p w:rsidR="00D76D53" w:rsidRPr="003645DF" w:rsidRDefault="00D76D53" w:rsidP="00280754">
      <w:pPr>
        <w:pStyle w:val="1"/>
        <w:ind w:left="0"/>
        <w:jc w:val="both"/>
        <w:rPr>
          <w:sz w:val="24"/>
          <w:szCs w:val="24"/>
        </w:rPr>
      </w:pPr>
    </w:p>
    <w:sectPr w:rsidR="00D76D53" w:rsidRPr="003645DF" w:rsidSect="00280754">
      <w:pgSz w:w="11906" w:h="16838"/>
      <w:pgMar w:top="1134" w:right="992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Euclid Symbol"/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altName w:val="Calisto MT"/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3118"/>
    <w:multiLevelType w:val="hybridMultilevel"/>
    <w:tmpl w:val="71B25862"/>
    <w:lvl w:ilvl="0" w:tplc="371A37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>
    <w:nsid w:val="06B868B1"/>
    <w:multiLevelType w:val="hybridMultilevel"/>
    <w:tmpl w:val="1C507AB6"/>
    <w:lvl w:ilvl="0" w:tplc="5D7614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07D95231"/>
    <w:multiLevelType w:val="hybridMultilevel"/>
    <w:tmpl w:val="ED3CAB1C"/>
    <w:lvl w:ilvl="0" w:tplc="6DF820A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9FE1544"/>
    <w:multiLevelType w:val="hybridMultilevel"/>
    <w:tmpl w:val="96D04AAC"/>
    <w:lvl w:ilvl="0" w:tplc="E06E83F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12881CFF"/>
    <w:multiLevelType w:val="hybridMultilevel"/>
    <w:tmpl w:val="CFA47548"/>
    <w:lvl w:ilvl="0" w:tplc="5B2AE15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>
    <w:nsid w:val="13222BF4"/>
    <w:multiLevelType w:val="hybridMultilevel"/>
    <w:tmpl w:val="C728DBAC"/>
    <w:lvl w:ilvl="0" w:tplc="2AB6065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>
    <w:nsid w:val="19FC106C"/>
    <w:multiLevelType w:val="hybridMultilevel"/>
    <w:tmpl w:val="68D65828"/>
    <w:lvl w:ilvl="0" w:tplc="3F527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337EBC"/>
    <w:multiLevelType w:val="hybridMultilevel"/>
    <w:tmpl w:val="B2B0993A"/>
    <w:lvl w:ilvl="0" w:tplc="3F527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9961E5"/>
    <w:multiLevelType w:val="hybridMultilevel"/>
    <w:tmpl w:val="7BD2A00E"/>
    <w:lvl w:ilvl="0" w:tplc="1FBCB53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6EE2133"/>
    <w:multiLevelType w:val="hybridMultilevel"/>
    <w:tmpl w:val="F8EAB08E"/>
    <w:lvl w:ilvl="0" w:tplc="39B4F6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32BC0DA2"/>
    <w:multiLevelType w:val="hybridMultilevel"/>
    <w:tmpl w:val="3E824C16"/>
    <w:lvl w:ilvl="0" w:tplc="371A37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3FD62D4B"/>
    <w:multiLevelType w:val="hybridMultilevel"/>
    <w:tmpl w:val="71B25862"/>
    <w:lvl w:ilvl="0" w:tplc="371A37B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>
    <w:nsid w:val="432061A9"/>
    <w:multiLevelType w:val="hybridMultilevel"/>
    <w:tmpl w:val="BF06BAD8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61C56E8"/>
    <w:multiLevelType w:val="hybridMultilevel"/>
    <w:tmpl w:val="98206A2C"/>
    <w:lvl w:ilvl="0" w:tplc="3F527892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4">
    <w:nsid w:val="4CC43830"/>
    <w:multiLevelType w:val="hybridMultilevel"/>
    <w:tmpl w:val="B05EAAC4"/>
    <w:lvl w:ilvl="0" w:tplc="3F5278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12709C"/>
    <w:multiLevelType w:val="hybridMultilevel"/>
    <w:tmpl w:val="5EFA0A3E"/>
    <w:lvl w:ilvl="0" w:tplc="371A37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>
    <w:nsid w:val="58BE4BAB"/>
    <w:multiLevelType w:val="hybridMultilevel"/>
    <w:tmpl w:val="3E824C16"/>
    <w:lvl w:ilvl="0" w:tplc="371A37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7">
    <w:nsid w:val="59CE0054"/>
    <w:multiLevelType w:val="hybridMultilevel"/>
    <w:tmpl w:val="0CC65C76"/>
    <w:lvl w:ilvl="0" w:tplc="A3D47E5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>
    <w:nsid w:val="5BE77397"/>
    <w:multiLevelType w:val="hybridMultilevel"/>
    <w:tmpl w:val="48E26402"/>
    <w:lvl w:ilvl="0" w:tplc="B80C3F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5C4D507F"/>
    <w:multiLevelType w:val="hybridMultilevel"/>
    <w:tmpl w:val="33E07836"/>
    <w:lvl w:ilvl="0" w:tplc="AC5A817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0">
    <w:nsid w:val="5ECE58F6"/>
    <w:multiLevelType w:val="hybridMultilevel"/>
    <w:tmpl w:val="204E9B50"/>
    <w:lvl w:ilvl="0" w:tplc="BD0C09D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0770B13"/>
    <w:multiLevelType w:val="hybridMultilevel"/>
    <w:tmpl w:val="5970A634"/>
    <w:lvl w:ilvl="0" w:tplc="D0AA7EB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2">
    <w:nsid w:val="690128FB"/>
    <w:multiLevelType w:val="hybridMultilevel"/>
    <w:tmpl w:val="D2E09D50"/>
    <w:lvl w:ilvl="0" w:tplc="3F527892">
      <w:start w:val="1"/>
      <w:numFmt w:val="bullet"/>
      <w:lvlText w:val=""/>
      <w:lvlJc w:val="left"/>
      <w:pPr>
        <w:ind w:left="7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3">
    <w:nsid w:val="6DD8349D"/>
    <w:multiLevelType w:val="hybridMultilevel"/>
    <w:tmpl w:val="2E946048"/>
    <w:lvl w:ilvl="0" w:tplc="912A7CE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4">
    <w:nsid w:val="72C5310E"/>
    <w:multiLevelType w:val="hybridMultilevel"/>
    <w:tmpl w:val="3460B212"/>
    <w:lvl w:ilvl="0" w:tplc="3F5278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3EA17C7"/>
    <w:multiLevelType w:val="hybridMultilevel"/>
    <w:tmpl w:val="DA2A24D0"/>
    <w:lvl w:ilvl="0" w:tplc="3F52789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>
    <w:nsid w:val="75BF011C"/>
    <w:multiLevelType w:val="hybridMultilevel"/>
    <w:tmpl w:val="A1604840"/>
    <w:lvl w:ilvl="0" w:tplc="3F52789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B2D382A"/>
    <w:multiLevelType w:val="hybridMultilevel"/>
    <w:tmpl w:val="CD189246"/>
    <w:lvl w:ilvl="0" w:tplc="B816DC3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7EB41CD6"/>
    <w:multiLevelType w:val="hybridMultilevel"/>
    <w:tmpl w:val="4F9465D6"/>
    <w:lvl w:ilvl="0" w:tplc="371A37B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9">
    <w:nsid w:val="7FAC2BC5"/>
    <w:multiLevelType w:val="hybridMultilevel"/>
    <w:tmpl w:val="F0745038"/>
    <w:lvl w:ilvl="0" w:tplc="7676159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3"/>
  </w:num>
  <w:num w:numId="5">
    <w:abstractNumId w:val="27"/>
  </w:num>
  <w:num w:numId="6">
    <w:abstractNumId w:val="8"/>
  </w:num>
  <w:num w:numId="7">
    <w:abstractNumId w:val="9"/>
  </w:num>
  <w:num w:numId="8">
    <w:abstractNumId w:val="17"/>
  </w:num>
  <w:num w:numId="9">
    <w:abstractNumId w:val="19"/>
  </w:num>
  <w:num w:numId="10">
    <w:abstractNumId w:val="1"/>
  </w:num>
  <w:num w:numId="11">
    <w:abstractNumId w:val="21"/>
  </w:num>
  <w:num w:numId="12">
    <w:abstractNumId w:val="4"/>
  </w:num>
  <w:num w:numId="13">
    <w:abstractNumId w:val="23"/>
  </w:num>
  <w:num w:numId="14">
    <w:abstractNumId w:val="2"/>
  </w:num>
  <w:num w:numId="15">
    <w:abstractNumId w:val="20"/>
  </w:num>
  <w:num w:numId="16">
    <w:abstractNumId w:val="28"/>
  </w:num>
  <w:num w:numId="17">
    <w:abstractNumId w:val="24"/>
  </w:num>
  <w:num w:numId="18">
    <w:abstractNumId w:val="25"/>
  </w:num>
  <w:num w:numId="19">
    <w:abstractNumId w:val="26"/>
  </w:num>
  <w:num w:numId="20">
    <w:abstractNumId w:val="15"/>
  </w:num>
  <w:num w:numId="21">
    <w:abstractNumId w:val="6"/>
  </w:num>
  <w:num w:numId="22">
    <w:abstractNumId w:val="14"/>
  </w:num>
  <w:num w:numId="23">
    <w:abstractNumId w:val="16"/>
  </w:num>
  <w:num w:numId="24">
    <w:abstractNumId w:val="7"/>
  </w:num>
  <w:num w:numId="25">
    <w:abstractNumId w:val="10"/>
  </w:num>
  <w:num w:numId="26">
    <w:abstractNumId w:val="11"/>
  </w:num>
  <w:num w:numId="27">
    <w:abstractNumId w:val="0"/>
  </w:num>
  <w:num w:numId="28">
    <w:abstractNumId w:val="22"/>
  </w:num>
  <w:num w:numId="29">
    <w:abstractNumId w:val="13"/>
  </w:num>
  <w:num w:numId="30">
    <w:abstractNumId w:val="1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08E9"/>
    <w:rsid w:val="000018A5"/>
    <w:rsid w:val="00011A8C"/>
    <w:rsid w:val="00035AF1"/>
    <w:rsid w:val="00047E79"/>
    <w:rsid w:val="00060697"/>
    <w:rsid w:val="0009607F"/>
    <w:rsid w:val="000A2AC0"/>
    <w:rsid w:val="000D1148"/>
    <w:rsid w:val="000D5736"/>
    <w:rsid w:val="00106A7A"/>
    <w:rsid w:val="001211AD"/>
    <w:rsid w:val="00135E88"/>
    <w:rsid w:val="00175532"/>
    <w:rsid w:val="00191300"/>
    <w:rsid w:val="00191A37"/>
    <w:rsid w:val="001D665E"/>
    <w:rsid w:val="00201D87"/>
    <w:rsid w:val="0020499C"/>
    <w:rsid w:val="0021190B"/>
    <w:rsid w:val="00264218"/>
    <w:rsid w:val="00280754"/>
    <w:rsid w:val="002A40D2"/>
    <w:rsid w:val="002B3F78"/>
    <w:rsid w:val="00340988"/>
    <w:rsid w:val="003502B3"/>
    <w:rsid w:val="003645DF"/>
    <w:rsid w:val="0038187C"/>
    <w:rsid w:val="003B4596"/>
    <w:rsid w:val="003C1D6C"/>
    <w:rsid w:val="003C275D"/>
    <w:rsid w:val="003D1BCE"/>
    <w:rsid w:val="003F377B"/>
    <w:rsid w:val="003F5547"/>
    <w:rsid w:val="004001CD"/>
    <w:rsid w:val="004061EC"/>
    <w:rsid w:val="0041584D"/>
    <w:rsid w:val="004B2546"/>
    <w:rsid w:val="004B5744"/>
    <w:rsid w:val="004D08E9"/>
    <w:rsid w:val="004D258C"/>
    <w:rsid w:val="004E1430"/>
    <w:rsid w:val="005115F5"/>
    <w:rsid w:val="005224E7"/>
    <w:rsid w:val="00532773"/>
    <w:rsid w:val="00556CC3"/>
    <w:rsid w:val="005701D3"/>
    <w:rsid w:val="00594E40"/>
    <w:rsid w:val="005A2A8F"/>
    <w:rsid w:val="005A4F4A"/>
    <w:rsid w:val="0063326A"/>
    <w:rsid w:val="006541F6"/>
    <w:rsid w:val="0065563B"/>
    <w:rsid w:val="00686CDC"/>
    <w:rsid w:val="006970FF"/>
    <w:rsid w:val="006B10D6"/>
    <w:rsid w:val="006E03ED"/>
    <w:rsid w:val="006F129F"/>
    <w:rsid w:val="00711ABB"/>
    <w:rsid w:val="00724139"/>
    <w:rsid w:val="00724A48"/>
    <w:rsid w:val="007258AC"/>
    <w:rsid w:val="00737325"/>
    <w:rsid w:val="00764E8E"/>
    <w:rsid w:val="00794343"/>
    <w:rsid w:val="007A64BE"/>
    <w:rsid w:val="007B066F"/>
    <w:rsid w:val="007D61DD"/>
    <w:rsid w:val="0083079D"/>
    <w:rsid w:val="00834AD0"/>
    <w:rsid w:val="0085665C"/>
    <w:rsid w:val="0087229E"/>
    <w:rsid w:val="00887083"/>
    <w:rsid w:val="008A4121"/>
    <w:rsid w:val="008B567B"/>
    <w:rsid w:val="008E4550"/>
    <w:rsid w:val="008E70D8"/>
    <w:rsid w:val="00944F1F"/>
    <w:rsid w:val="00950685"/>
    <w:rsid w:val="009565BF"/>
    <w:rsid w:val="00973ACA"/>
    <w:rsid w:val="00991762"/>
    <w:rsid w:val="009E2A6F"/>
    <w:rsid w:val="00A857E3"/>
    <w:rsid w:val="00A87056"/>
    <w:rsid w:val="00A939C8"/>
    <w:rsid w:val="00AB2BA9"/>
    <w:rsid w:val="00AD6D39"/>
    <w:rsid w:val="00B47ED4"/>
    <w:rsid w:val="00B60464"/>
    <w:rsid w:val="00B7028F"/>
    <w:rsid w:val="00B95A6C"/>
    <w:rsid w:val="00BB3C4D"/>
    <w:rsid w:val="00BB5571"/>
    <w:rsid w:val="00BB7289"/>
    <w:rsid w:val="00BB763C"/>
    <w:rsid w:val="00BE5C02"/>
    <w:rsid w:val="00BF0DE2"/>
    <w:rsid w:val="00BF6C5B"/>
    <w:rsid w:val="00BF76AA"/>
    <w:rsid w:val="00C15F3F"/>
    <w:rsid w:val="00C27396"/>
    <w:rsid w:val="00C4723B"/>
    <w:rsid w:val="00C74C78"/>
    <w:rsid w:val="00CA620F"/>
    <w:rsid w:val="00CD120C"/>
    <w:rsid w:val="00CD33A5"/>
    <w:rsid w:val="00CE25B6"/>
    <w:rsid w:val="00D0247C"/>
    <w:rsid w:val="00D66FD8"/>
    <w:rsid w:val="00D73978"/>
    <w:rsid w:val="00D76D53"/>
    <w:rsid w:val="00D94709"/>
    <w:rsid w:val="00DD2851"/>
    <w:rsid w:val="00DE6E38"/>
    <w:rsid w:val="00E55411"/>
    <w:rsid w:val="00E6223B"/>
    <w:rsid w:val="00E831C3"/>
    <w:rsid w:val="00EB0ABF"/>
    <w:rsid w:val="00EC01C6"/>
    <w:rsid w:val="00ED1561"/>
    <w:rsid w:val="00F00504"/>
    <w:rsid w:val="00F142B0"/>
    <w:rsid w:val="00F41733"/>
    <w:rsid w:val="00F82BB6"/>
    <w:rsid w:val="00F95286"/>
    <w:rsid w:val="00FB6C52"/>
    <w:rsid w:val="00FD3A48"/>
    <w:rsid w:val="00FD4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325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9"/>
    <w:qFormat/>
    <w:rsid w:val="00FD3A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D3A48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rsid w:val="004D0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D08E9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4D08E9"/>
    <w:rPr>
      <w:rFonts w:eastAsia="Times New Roman"/>
      <w:sz w:val="22"/>
      <w:szCs w:val="22"/>
    </w:rPr>
  </w:style>
  <w:style w:type="paragraph" w:styleId="a7">
    <w:name w:val="List Paragraph"/>
    <w:basedOn w:val="a"/>
    <w:uiPriority w:val="99"/>
    <w:qFormat/>
    <w:rsid w:val="004D08E9"/>
    <w:pPr>
      <w:ind w:left="720"/>
      <w:contextualSpacing/>
    </w:pPr>
    <w:rPr>
      <w:rFonts w:eastAsia="Times New Roman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08E9"/>
    <w:rPr>
      <w:rFonts w:ascii="Times New Roman" w:hAnsi="Times New Roman"/>
      <w:sz w:val="24"/>
      <w:u w:val="none"/>
    </w:rPr>
  </w:style>
  <w:style w:type="paragraph" w:customStyle="1" w:styleId="dash041e0431044b0447043d044b0439">
    <w:name w:val="dash041e_0431_044b_0447_043d_044b_0439"/>
    <w:basedOn w:val="a"/>
    <w:uiPriority w:val="99"/>
    <w:rsid w:val="004D08E9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Абзац списка1"/>
    <w:basedOn w:val="a"/>
    <w:uiPriority w:val="99"/>
    <w:rsid w:val="006E03ED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6541F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10">
    <w:name w:val="c10"/>
    <w:basedOn w:val="a"/>
    <w:uiPriority w:val="99"/>
    <w:rsid w:val="00654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5">
    <w:name w:val="c15"/>
    <w:uiPriority w:val="99"/>
    <w:rsid w:val="006541F6"/>
    <w:rPr>
      <w:rFonts w:cs="Times New Roman"/>
    </w:rPr>
  </w:style>
  <w:style w:type="character" w:customStyle="1" w:styleId="c11">
    <w:name w:val="c11"/>
    <w:uiPriority w:val="99"/>
    <w:rsid w:val="006541F6"/>
    <w:rPr>
      <w:rFonts w:cs="Times New Roman"/>
    </w:rPr>
  </w:style>
  <w:style w:type="paragraph" w:customStyle="1" w:styleId="c26">
    <w:name w:val="c26"/>
    <w:basedOn w:val="a"/>
    <w:uiPriority w:val="99"/>
    <w:rsid w:val="006541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6541F6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table" w:styleId="a8">
    <w:name w:val="Table Grid"/>
    <w:basedOn w:val="a1"/>
    <w:uiPriority w:val="59"/>
    <w:rsid w:val="003B45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unhideWhenUsed/>
    <w:rsid w:val="003502B3"/>
    <w:pPr>
      <w:overflowPunct w:val="0"/>
      <w:autoSpaceDE w:val="0"/>
      <w:autoSpaceDN w:val="0"/>
      <w:adjustRightInd w:val="0"/>
      <w:spacing w:after="120" w:line="240" w:lineRule="exact"/>
      <w:ind w:firstLine="284"/>
      <w:jc w:val="both"/>
      <w:textAlignment w:val="baseline"/>
    </w:pPr>
    <w:rPr>
      <w:rFonts w:ascii="SchoolBookAC" w:eastAsia="Times New Roman" w:hAnsi="SchoolBookAC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3502B3"/>
    <w:rPr>
      <w:rFonts w:ascii="SchoolBookAC" w:eastAsia="Times New Roman" w:hAnsi="SchoolBookAC"/>
      <w:sz w:val="22"/>
    </w:rPr>
  </w:style>
  <w:style w:type="character" w:customStyle="1" w:styleId="a6">
    <w:name w:val="Без интервала Знак"/>
    <w:link w:val="a5"/>
    <w:uiPriority w:val="1"/>
    <w:locked/>
    <w:rsid w:val="000D1148"/>
    <w:rPr>
      <w:rFonts w:eastAsia="Times New Roman"/>
      <w:sz w:val="22"/>
      <w:szCs w:val="22"/>
    </w:rPr>
  </w:style>
  <w:style w:type="paragraph" w:styleId="ab">
    <w:name w:val="Normal (Web)"/>
    <w:basedOn w:val="a"/>
    <w:rsid w:val="00D024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2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14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Учитель истории</cp:lastModifiedBy>
  <cp:revision>27</cp:revision>
  <dcterms:created xsi:type="dcterms:W3CDTF">2022-09-11T07:42:00Z</dcterms:created>
  <dcterms:modified xsi:type="dcterms:W3CDTF">2022-10-31T11:59:00Z</dcterms:modified>
</cp:coreProperties>
</file>