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822200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</w:rPr>
        <w:t>МБОУ "Излучинская ОСШУИОП № 1"</w:t>
      </w: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2"/>
        <w:gridCol w:w="9127"/>
        <w:gridCol w:w="222"/>
      </w:tblGrid>
      <w:tr w:rsidR="00C53FFE" w:rsidRPr="00DF6206" w:rsidTr="000D4161">
        <w:tc>
          <w:tcPr>
            <w:tcW w:w="3114" w:type="dxa"/>
          </w:tcPr>
          <w:p w:rsidR="00C53FFE" w:rsidRPr="00DF6206" w:rsidRDefault="000F04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145" w:rsidRPr="00DF6206" w:rsidRDefault="000031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145" w:rsidRPr="00DF6206" w:rsidRDefault="000031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145" w:rsidRPr="00DF6206" w:rsidRDefault="000031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145" w:rsidRPr="00DF6206" w:rsidRDefault="000031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F6206" w:rsidRDefault="000F04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715000" cy="2954364"/>
                  <wp:effectExtent l="19050" t="0" r="0" b="0"/>
                  <wp:docPr id="1" name="Рисунок 1" descr="\\serv-103\Сервер 103-2\1_1 Методическая служба\2024-2025\Титульные листы 2024-2025\эст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-103\Сервер 103-2\1_1 Методическая служба\2024-2025\Титульные листы 2024-2025\эст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5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DF6206" w:rsidRDefault="000F04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F620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2777775)</w:t>
      </w: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A40F0E" w:rsidRPr="00DF6206" w:rsidRDefault="009613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классов </w:t>
      </w: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8385f7dc-0ab0-4870-aa9c-d50d4a6594a1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Излучинск</w:t>
      </w:r>
      <w:bookmarkEnd w:id="1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f49827c-e8f0-4c9a-abd2-415b465ab7b1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2"/>
      <w:r w:rsidR="00003145"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40F0E" w:rsidRPr="00DF6206" w:rsidRDefault="00A40F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A40F0E">
      <w:pPr>
        <w:rPr>
          <w:rFonts w:ascii="Times New Roman" w:hAnsi="Times New Roman" w:cs="Times New Roman"/>
          <w:sz w:val="24"/>
          <w:szCs w:val="24"/>
          <w:lang w:val="ru-RU"/>
        </w:rPr>
        <w:sectPr w:rsidR="00A40F0E" w:rsidRPr="00DF6206" w:rsidSect="00003145">
          <w:footerReference w:type="default" r:id="rId8"/>
          <w:pgSz w:w="11906" w:h="16383"/>
          <w:pgMar w:top="1134" w:right="850" w:bottom="1134" w:left="1701" w:header="720" w:footer="105" w:gutter="0"/>
          <w:cols w:space="720"/>
          <w:titlePg/>
          <w:docGrid w:linePitch="299"/>
        </w:sectPr>
      </w:pPr>
    </w:p>
    <w:p w:rsidR="00A40F0E" w:rsidRPr="00DF6206" w:rsidRDefault="009613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822203"/>
      <w:bookmarkEnd w:id="0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40F0E" w:rsidRPr="00DF6206" w:rsidRDefault="00A40F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DF620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F620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F620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DF620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40F0E" w:rsidRDefault="00961335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включает инвариантные (обязательные) модули</w:t>
      </w:r>
      <w:r w:rsidR="00003145"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699C" w:rsidRPr="00DF6206" w:rsidRDefault="00C269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C61C1" w:rsidRPr="00DF6206" w:rsidRDefault="005C61C1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40F0E" w:rsidRPr="00DF6206" w:rsidRDefault="009613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</w:t>
      </w:r>
      <w:r w:rsidR="00003145"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40F0E" w:rsidRPr="00DF6206" w:rsidRDefault="00A40F0E">
      <w:pPr>
        <w:rPr>
          <w:rFonts w:ascii="Times New Roman" w:hAnsi="Times New Roman" w:cs="Times New Roman"/>
          <w:sz w:val="24"/>
          <w:szCs w:val="24"/>
          <w:lang w:val="ru-RU"/>
        </w:rPr>
        <w:sectPr w:rsidR="00A40F0E" w:rsidRPr="00DF6206" w:rsidSect="00003145">
          <w:pgSz w:w="11906" w:h="16383"/>
          <w:pgMar w:top="1134" w:right="850" w:bottom="1134" w:left="1701" w:header="720" w:footer="0" w:gutter="0"/>
          <w:cols w:space="720"/>
        </w:sectPr>
      </w:pP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822199"/>
      <w:bookmarkEnd w:id="3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5"/>
      <w:bookmarkEnd w:id="6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7"/>
      <w:bookmarkStart w:id="8" w:name="_Toc141791735"/>
      <w:bookmarkStart w:id="9" w:name="_Toc141791721"/>
      <w:bookmarkEnd w:id="7"/>
      <w:bookmarkEnd w:id="8"/>
      <w:bookmarkEnd w:id="9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Устройство швейной машины: виды приводов швейной машины, регуляторы.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3"/>
      <w:bookmarkStart w:id="11" w:name="_Toc141791725"/>
      <w:bookmarkEnd w:id="10"/>
      <w:bookmarkEnd w:id="11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5C61C1" w:rsidRPr="00DF6206" w:rsidRDefault="005C61C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_Toc141791727"/>
      <w:bookmarkEnd w:id="12"/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A40F0E" w:rsidRPr="00DF6206" w:rsidRDefault="00A40F0E">
      <w:pPr>
        <w:rPr>
          <w:rFonts w:ascii="Times New Roman" w:hAnsi="Times New Roman" w:cs="Times New Roman"/>
          <w:sz w:val="24"/>
          <w:szCs w:val="24"/>
          <w:lang w:val="ru-RU"/>
        </w:rPr>
        <w:sectPr w:rsidR="00A40F0E" w:rsidRPr="00DF6206">
          <w:pgSz w:w="11906" w:h="16383"/>
          <w:pgMar w:top="1134" w:right="850" w:bottom="1134" w:left="1701" w:header="720" w:footer="720" w:gutter="0"/>
          <w:cols w:space="720"/>
        </w:sectPr>
      </w:pPr>
      <w:bookmarkStart w:id="13" w:name="_Toc141791737"/>
      <w:bookmarkEnd w:id="13"/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20822201"/>
      <w:bookmarkEnd w:id="4"/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49"/>
      <w:bookmarkEnd w:id="15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50"/>
      <w:bookmarkEnd w:id="16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1"/>
      <w:bookmarkEnd w:id="17"/>
      <w:r w:rsidRPr="00DF62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52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52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52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законы робототехники;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A40F0E" w:rsidRPr="00DF6206" w:rsidRDefault="00A40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2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DF62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40F0E" w:rsidRPr="00DF6206" w:rsidRDefault="0096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2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40F0E" w:rsidRPr="00DF6206" w:rsidRDefault="00A40F0E">
      <w:pPr>
        <w:rPr>
          <w:rFonts w:ascii="Times New Roman" w:hAnsi="Times New Roman" w:cs="Times New Roman"/>
          <w:sz w:val="24"/>
          <w:szCs w:val="24"/>
          <w:lang w:val="ru-RU"/>
        </w:rPr>
        <w:sectPr w:rsidR="00A40F0E" w:rsidRPr="00DF6206">
          <w:pgSz w:w="11906" w:h="16383"/>
          <w:pgMar w:top="1134" w:right="850" w:bottom="1134" w:left="1701" w:header="720" w:footer="720" w:gutter="0"/>
          <w:cols w:space="720"/>
        </w:sectPr>
      </w:pPr>
    </w:p>
    <w:p w:rsidR="005C61C1" w:rsidRPr="00DF6206" w:rsidRDefault="005C61C1" w:rsidP="005C61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20822202"/>
      <w:bookmarkStart w:id="19" w:name="block-20822217"/>
      <w:bookmarkEnd w:id="14"/>
      <w:bookmarkEnd w:id="18"/>
      <w:r w:rsidRPr="00DF6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C61C1" w:rsidRPr="00DF6206" w:rsidRDefault="005C61C1" w:rsidP="005C61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7"/>
        <w:gridCol w:w="4687"/>
        <w:gridCol w:w="884"/>
        <w:gridCol w:w="1816"/>
        <w:gridCol w:w="2494"/>
        <w:gridCol w:w="3512"/>
      </w:tblGrid>
      <w:tr w:rsidR="00DF6206" w:rsidRPr="00DF6206" w:rsidTr="00DF652E">
        <w:trPr>
          <w:trHeight w:val="144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144"/>
        </w:trPr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6206" w:rsidRPr="00DF6206" w:rsidRDefault="00DF6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6206" w:rsidRPr="00DF6206" w:rsidRDefault="00DF6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 работы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6206" w:rsidRPr="00DF6206" w:rsidRDefault="00DF6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390"/>
        </w:trPr>
        <w:tc>
          <w:tcPr>
            <w:tcW w:w="138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52E" w:rsidRDefault="00387373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</w:rPr>
            </w:pPr>
            <w:hyperlink r:id="rId9">
              <w:r w:rsidR="00DF652E" w:rsidRPr="00224C45">
                <w:rPr>
                  <w:color w:val="0000FF"/>
                  <w:u w:val="single" w:color="0000FF"/>
                  <w:lang w:val="en-US"/>
                </w:rPr>
                <w:t>http</w:t>
              </w:r>
              <w:r w:rsidR="00DF652E" w:rsidRPr="00DF652E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DF652E" w:rsidRPr="00224C45">
                <w:rPr>
                  <w:color w:val="0000FF"/>
                  <w:u w:val="single" w:color="0000FF"/>
                  <w:lang w:val="en-US"/>
                </w:rPr>
                <w:t>tehnologiya</w:t>
              </w:r>
              <w:proofErr w:type="spellEnd"/>
              <w:r w:rsidR="00DF652E" w:rsidRPr="00DF652E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color w:val="0000FF"/>
                  <w:u w:val="single" w:color="0000FF"/>
                  <w:lang w:val="en-US"/>
                </w:rPr>
                <w:t>narod</w:t>
              </w:r>
              <w:proofErr w:type="spellEnd"/>
              <w:r w:rsidR="00DF652E" w:rsidRPr="00DF652E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DF652E" w:rsidRPr="00DF652E" w:rsidRDefault="00387373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</w:rPr>
            </w:pPr>
            <w:hyperlink r:id="rId10"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https</w:t>
              </w:r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://</w:t>
              </w:r>
              <w:proofErr w:type="spellStart"/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infourok</w:t>
              </w:r>
              <w:proofErr w:type="spellEnd"/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  <w:p w:rsidR="00DF652E" w:rsidRPr="00DF652E" w:rsidRDefault="00387373" w:rsidP="00DF652E">
            <w:pPr>
              <w:pStyle w:val="TableParagraph"/>
              <w:spacing w:before="82"/>
              <w:ind w:left="91"/>
              <w:rPr>
                <w:rFonts w:ascii="Calibri"/>
              </w:rPr>
            </w:pPr>
            <w:hyperlink r:id="rId11"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https</w:t>
              </w:r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://</w:t>
              </w:r>
              <w:proofErr w:type="spellStart"/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resh</w:t>
              </w:r>
              <w:proofErr w:type="spellEnd"/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edu</w:t>
              </w:r>
              <w:proofErr w:type="spellEnd"/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DF652E" w:rsidRPr="00DF652E" w:rsidRDefault="00387373" w:rsidP="00DF652E">
            <w:pPr>
              <w:pStyle w:val="TableParagraph"/>
              <w:spacing w:before="103"/>
              <w:ind w:left="91"/>
            </w:pPr>
            <w:hyperlink r:id="rId12">
              <w:r w:rsidR="00DF652E" w:rsidRPr="00224C45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DF652E" w:rsidRPr="00DF652E">
                <w:rPr>
                  <w:rFonts w:ascii="Calibri"/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="00DF652E" w:rsidRPr="00224C45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videouroki</w:t>
              </w:r>
              <w:proofErr w:type="spellEnd"/>
              <w:r w:rsidR="00DF652E" w:rsidRPr="00DF652E">
                <w:rPr>
                  <w:rFonts w:ascii="Calibri"/>
                  <w:color w:val="0000FF"/>
                  <w:spacing w:val="-1"/>
                  <w:u w:val="single" w:color="0000FF"/>
                </w:rPr>
                <w:t>.</w:t>
              </w:r>
              <w:r w:rsidR="00DF652E" w:rsidRPr="00224C45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net</w:t>
              </w:r>
              <w:r w:rsidR="00DF652E" w:rsidRPr="00DF652E">
                <w:rPr>
                  <w:rFonts w:ascii="Calibri"/>
                  <w:color w:val="0000FF"/>
                  <w:spacing w:val="-1"/>
                  <w:u w:val="single" w:color="0000FF"/>
                </w:rPr>
                <w:t>/</w:t>
              </w:r>
              <w:r w:rsidR="00DF652E" w:rsidRPr="00224C45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blog</w:t>
              </w:r>
              <w:r w:rsidR="00DF652E" w:rsidRPr="00DF652E">
                <w:rPr>
                  <w:rFonts w:ascii="Calibri"/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="00DF652E" w:rsidRPr="00224C45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tehnologiya</w:t>
              </w:r>
              <w:proofErr w:type="spellEnd"/>
              <w:r w:rsidR="00DF652E" w:rsidRPr="00DF652E">
                <w:rPr>
                  <w:rFonts w:ascii="Calibri"/>
                  <w:color w:val="0000FF"/>
                  <w:spacing w:val="-1"/>
                  <w:u w:val="single" w:color="0000FF"/>
                </w:rPr>
                <w:t>/2-</w:t>
              </w:r>
            </w:hyperlink>
            <w:r w:rsidR="00DF652E" w:rsidRPr="00224C45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DF652E" w:rsidRPr="00DF652E">
              <w:rPr>
                <w:rFonts w:ascii="Calibri"/>
                <w:color w:val="0000FF"/>
                <w:u w:val="single" w:color="0000FF"/>
              </w:rPr>
              <w:t>_</w:t>
            </w:r>
            <w:proofErr w:type="spellStart"/>
            <w:r w:rsidR="00DF652E" w:rsidRPr="00224C45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  <w:hyperlink r:id="rId13">
              <w:r w:rsidR="00DF652E" w:rsidRPr="00224C45">
                <w:rPr>
                  <w:color w:val="0000FF"/>
                  <w:u w:val="single" w:color="0000FF"/>
                  <w:lang w:val="en-US"/>
                </w:rPr>
                <w:t>http</w:t>
              </w:r>
              <w:proofErr w:type="spellEnd"/>
              <w:r w:rsidR="00DF652E" w:rsidRPr="00DF652E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DF652E" w:rsidRPr="00224C45">
                <w:rPr>
                  <w:color w:val="0000FF"/>
                  <w:u w:val="single" w:color="0000FF"/>
                  <w:lang w:val="en-US"/>
                </w:rPr>
                <w:t>tehnologiya</w:t>
              </w:r>
              <w:proofErr w:type="spellEnd"/>
              <w:r w:rsidR="00DF652E" w:rsidRPr="00DF652E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color w:val="0000FF"/>
                  <w:u w:val="single" w:color="0000FF"/>
                  <w:lang w:val="en-US"/>
                </w:rPr>
                <w:t>narod</w:t>
              </w:r>
              <w:proofErr w:type="spellEnd"/>
              <w:r w:rsidR="00DF652E" w:rsidRPr="00DF652E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DF652E" w:rsidRPr="00224C45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DF652E" w:rsidRPr="00DF6206" w:rsidRDefault="00387373" w:rsidP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DF652E">
                <w:rPr>
                  <w:rFonts w:ascii="Calibri"/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144"/>
        </w:trPr>
        <w:tc>
          <w:tcPr>
            <w:tcW w:w="4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206" w:rsidRPr="00DF6206" w:rsidRDefault="00DF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E3223">
        <w:trPr>
          <w:trHeight w:val="144"/>
        </w:trPr>
        <w:tc>
          <w:tcPr>
            <w:tcW w:w="138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52E" w:rsidRDefault="00387373" w:rsidP="00DF652E">
            <w:pPr>
              <w:pStyle w:val="TableParagraph"/>
              <w:spacing w:before="200" w:line="233" w:lineRule="exact"/>
              <w:ind w:left="91"/>
              <w:rPr>
                <w:rFonts w:ascii="Calibri"/>
                <w:lang w:val="en-US"/>
              </w:rPr>
            </w:pPr>
            <w:hyperlink r:id="rId15">
              <w:r w:rsidR="00DF652E" w:rsidRPr="00DF652E">
                <w:rPr>
                  <w:rFonts w:ascii="Calibri"/>
                  <w:color w:val="0000FF"/>
                  <w:u w:val="single" w:color="0000FF"/>
                  <w:lang w:val="en-US"/>
                </w:rPr>
                <w:t>https://videouroki.net/blog/tehnologiya/2-</w:t>
              </w:r>
            </w:hyperlink>
          </w:p>
          <w:p w:rsidR="00DF652E" w:rsidRPr="00DF652E" w:rsidRDefault="00DF652E" w:rsidP="00DF652E">
            <w:pPr>
              <w:pStyle w:val="TableParagraph"/>
              <w:spacing w:before="10"/>
              <w:ind w:left="91"/>
              <w:rPr>
                <w:rFonts w:ascii="Calibri"/>
                <w:lang w:val="en-US"/>
              </w:rPr>
            </w:pPr>
            <w:proofErr w:type="spellStart"/>
            <w:r w:rsidRPr="00DF652E">
              <w:rPr>
                <w:rFonts w:ascii="Calibri"/>
                <w:color w:val="0000FF"/>
                <w:u w:val="single" w:color="0000FF"/>
                <w:lang w:val="en-US"/>
              </w:rPr>
              <w:t>free_video</w:t>
            </w:r>
            <w:proofErr w:type="spellEnd"/>
          </w:p>
          <w:p w:rsidR="00DF652E" w:rsidRPr="00DF6206" w:rsidRDefault="00387373" w:rsidP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DF652E">
                <w:rPr>
                  <w:rFonts w:ascii="Calibri"/>
                  <w:color w:val="0000FF"/>
                  <w:u w:val="single" w:color="0000FF"/>
                </w:rPr>
                <w:t>https</w:t>
              </w:r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://</w:t>
              </w:r>
              <w:r w:rsidR="00DF652E">
                <w:rPr>
                  <w:rFonts w:ascii="Calibri"/>
                  <w:color w:val="0000FF"/>
                  <w:u w:val="single" w:color="0000FF"/>
                </w:rPr>
                <w:t>resh</w:t>
              </w:r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.</w:t>
              </w:r>
              <w:r w:rsidR="00DF652E">
                <w:rPr>
                  <w:rFonts w:ascii="Calibri"/>
                  <w:color w:val="0000FF"/>
                  <w:u w:val="single" w:color="0000FF"/>
                </w:rPr>
                <w:t>edu</w:t>
              </w:r>
              <w:r w:rsidR="00DF652E" w:rsidRPr="00DF652E">
                <w:rPr>
                  <w:rFonts w:ascii="Calibri"/>
                  <w:color w:val="0000FF"/>
                  <w:u w:val="single" w:color="0000FF"/>
                </w:rPr>
                <w:t>.</w:t>
              </w:r>
              <w:r w:rsidR="00DF652E">
                <w:rPr>
                  <w:rFonts w:ascii="Calibri"/>
                  <w:color w:val="0000FF"/>
                  <w:u w:val="single" w:color="0000FF"/>
                </w:rPr>
                <w:t>ru</w:t>
              </w:r>
            </w:hyperlink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144"/>
        </w:trPr>
        <w:tc>
          <w:tcPr>
            <w:tcW w:w="4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 w:rsidP="00DF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 w:rsidP="00DF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206" w:rsidRPr="00DF6206" w:rsidRDefault="00DF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0F0432" w:rsidTr="00C40FD2">
        <w:trPr>
          <w:trHeight w:val="144"/>
        </w:trPr>
        <w:tc>
          <w:tcPr>
            <w:tcW w:w="138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3.Технологии обработки материалов и пищевых продуктов</w:t>
            </w:r>
          </w:p>
        </w:tc>
      </w:tr>
      <w:tr w:rsidR="00DF6206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224C45" w:rsidRDefault="00387373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  <w:lang w:val="en-US"/>
              </w:rPr>
            </w:pPr>
            <w:hyperlink r:id="rId17">
              <w:r w:rsidR="00DF652E" w:rsidRPr="00224C45">
                <w:rPr>
                  <w:color w:val="0000FF"/>
                  <w:u w:val="single" w:color="0000FF"/>
                  <w:lang w:val="en-US"/>
                </w:rPr>
                <w:t>http://tehnologiya.narod.ru</w:t>
              </w:r>
            </w:hyperlink>
          </w:p>
          <w:p w:rsidR="00DF652E" w:rsidRPr="00224C45" w:rsidRDefault="00387373" w:rsidP="00DF652E">
            <w:pPr>
              <w:pStyle w:val="TableParagraph"/>
              <w:spacing w:before="87"/>
              <w:ind w:left="91"/>
              <w:rPr>
                <w:rFonts w:ascii="Calibri"/>
                <w:lang w:val="en-US"/>
              </w:rPr>
            </w:pPr>
            <w:hyperlink r:id="rId18">
              <w:r w:rsidR="00DF652E" w:rsidRPr="00224C45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</w:t>
              </w:r>
            </w:hyperlink>
          </w:p>
          <w:p w:rsidR="00DF652E" w:rsidRPr="00C262E6" w:rsidRDefault="00387373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  <w:hyperlink r:id="rId19"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https://videouroki.net/blog/tehnologiya/2-</w:t>
              </w:r>
            </w:hyperlink>
            <w:r w:rsidR="00DF652E" w:rsidRPr="00C262E6">
              <w:rPr>
                <w:rFonts w:ascii="Calibri"/>
                <w:color w:val="0000FF"/>
                <w:u w:val="single" w:color="0000FF"/>
                <w:lang w:val="en-US"/>
              </w:rPr>
              <w:t>free_video</w:t>
            </w:r>
          </w:p>
          <w:p w:rsidR="00DF6206" w:rsidRPr="00DF6206" w:rsidRDefault="00387373" w:rsidP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DF652E">
                <w:rPr>
                  <w:rFonts w:ascii="Calibri"/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DF6206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2765DF" w:rsidRDefault="00387373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  <w:lang w:val="en-US"/>
              </w:rPr>
            </w:pPr>
            <w:hyperlink r:id="rId21">
              <w:r w:rsidR="00DF652E" w:rsidRPr="002765DF">
                <w:rPr>
                  <w:color w:val="0000FF"/>
                  <w:u w:val="single" w:color="0000FF"/>
                  <w:lang w:val="en-US"/>
                </w:rPr>
                <w:t>http://tehnologiya.narod.ru</w:t>
              </w:r>
            </w:hyperlink>
          </w:p>
          <w:p w:rsidR="00DF652E" w:rsidRPr="002765DF" w:rsidRDefault="00387373" w:rsidP="00DF652E">
            <w:pPr>
              <w:pStyle w:val="TableParagraph"/>
              <w:spacing w:before="87"/>
              <w:ind w:left="91"/>
              <w:rPr>
                <w:rFonts w:ascii="Calibri"/>
                <w:lang w:val="en-US"/>
              </w:rPr>
            </w:pPr>
            <w:hyperlink r:id="rId22">
              <w:r w:rsidR="00DF652E" w:rsidRPr="002765DF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</w:t>
              </w:r>
            </w:hyperlink>
          </w:p>
          <w:p w:rsidR="00DF652E" w:rsidRPr="00C262E6" w:rsidRDefault="00387373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  <w:hyperlink r:id="rId23"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https://videouroki.net/blog/tehnologiya/2-</w:t>
              </w:r>
            </w:hyperlink>
            <w:r w:rsidR="00DF652E" w:rsidRPr="00C262E6">
              <w:rPr>
                <w:rFonts w:ascii="Calibri"/>
                <w:color w:val="0000FF"/>
                <w:u w:val="single" w:color="0000FF"/>
                <w:lang w:val="en-US"/>
              </w:rPr>
              <w:t>free_video</w:t>
            </w:r>
          </w:p>
          <w:p w:rsidR="00DF6206" w:rsidRPr="00DF6206" w:rsidRDefault="00387373" w:rsidP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F652E">
                <w:rPr>
                  <w:rFonts w:ascii="Calibri"/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8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352EAD" w:rsidRDefault="00387373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  <w:lang w:val="en-US"/>
              </w:rPr>
            </w:pPr>
            <w:hyperlink r:id="rId25">
              <w:r w:rsidR="00DF652E" w:rsidRPr="002765DF">
                <w:rPr>
                  <w:color w:val="0000FF"/>
                  <w:u w:val="single" w:color="0000FF"/>
                  <w:lang w:val="en-US"/>
                </w:rPr>
                <w:t>http://tehnologiya.narod.ru</w:t>
              </w:r>
            </w:hyperlink>
          </w:p>
          <w:p w:rsidR="00DF652E" w:rsidRPr="002765DF" w:rsidRDefault="00DF652E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  <w:lang w:val="en-US"/>
              </w:rPr>
            </w:pPr>
          </w:p>
          <w:p w:rsidR="00DF652E" w:rsidRPr="00352EAD" w:rsidRDefault="00387373" w:rsidP="00DF652E">
            <w:pPr>
              <w:pStyle w:val="TableParagraph"/>
              <w:spacing w:before="87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  <w:hyperlink r:id="rId26">
              <w:r w:rsidR="00DF652E" w:rsidRPr="002765DF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</w:t>
              </w:r>
            </w:hyperlink>
          </w:p>
          <w:p w:rsidR="00DF652E" w:rsidRPr="002765DF" w:rsidRDefault="00DF652E" w:rsidP="00DF652E">
            <w:pPr>
              <w:pStyle w:val="TableParagraph"/>
              <w:spacing w:before="87"/>
              <w:ind w:left="91"/>
              <w:rPr>
                <w:rFonts w:ascii="Calibri"/>
                <w:lang w:val="en-US"/>
              </w:rPr>
            </w:pPr>
          </w:p>
          <w:p w:rsidR="00DF652E" w:rsidRPr="002765DF" w:rsidRDefault="00387373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  <w:hyperlink r:id="rId27"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DF652E" w:rsidRPr="002765DF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://</w:t>
              </w:r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videouroki</w:t>
              </w:r>
              <w:r w:rsidR="00DF652E" w:rsidRPr="002765DF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.</w:t>
              </w:r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net</w:t>
              </w:r>
              <w:r w:rsidR="00DF652E" w:rsidRPr="002765DF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/</w:t>
              </w:r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blog</w:t>
              </w:r>
              <w:r w:rsidR="00DF652E" w:rsidRPr="002765DF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/</w:t>
              </w:r>
              <w:r w:rsidR="00DF652E" w:rsidRPr="00C262E6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tehnologiya</w:t>
              </w:r>
              <w:r w:rsidR="00DF652E" w:rsidRPr="002765DF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/2-</w:t>
              </w:r>
            </w:hyperlink>
            <w:r w:rsidR="00DF652E" w:rsidRPr="00C262E6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DF652E" w:rsidRPr="002765DF">
              <w:rPr>
                <w:rFonts w:ascii="Calibri"/>
                <w:color w:val="0000FF"/>
                <w:u w:val="single" w:color="0000FF"/>
                <w:lang w:val="en-US"/>
              </w:rPr>
              <w:t>_</w:t>
            </w:r>
            <w:r w:rsidR="00DF652E" w:rsidRPr="00C262E6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  <w:p w:rsidR="00DF652E" w:rsidRPr="002765DF" w:rsidRDefault="00DF652E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</w:p>
          <w:p w:rsidR="00DF652E" w:rsidRPr="00DF6206" w:rsidRDefault="00387373" w:rsidP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DF652E">
                <w:rPr>
                  <w:rFonts w:ascii="Calibri"/>
                  <w:color w:val="0000FF"/>
                  <w:u w:val="single" w:color="0000FF"/>
                </w:rPr>
                <w:t>https</w:t>
              </w:r>
              <w:r w:rsidR="00DF652E" w:rsidRPr="002765DF">
                <w:rPr>
                  <w:rFonts w:ascii="Calibri"/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DF652E">
                <w:rPr>
                  <w:rFonts w:ascii="Calibri"/>
                  <w:color w:val="0000FF"/>
                  <w:u w:val="single" w:color="0000FF"/>
                </w:rPr>
                <w:t>infourok</w:t>
              </w:r>
              <w:proofErr w:type="spellEnd"/>
              <w:r w:rsidR="00DF652E" w:rsidRPr="002765DF">
                <w:rPr>
                  <w:rFonts w:ascii="Calibri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DF652E">
                <w:rPr>
                  <w:rFonts w:ascii="Calibri"/>
                  <w:color w:val="0000FF"/>
                  <w:u w:val="single" w:color="0000FF"/>
                </w:rPr>
                <w:t>ru</w:t>
              </w:r>
              <w:proofErr w:type="spellEnd"/>
              <w:r w:rsidR="00DF652E" w:rsidRPr="002765DF">
                <w:rPr>
                  <w:rFonts w:ascii="Calibri"/>
                  <w:color w:val="0000FF"/>
                  <w:u w:val="single" w:color="0000FF"/>
                  <w:lang w:val="ru-RU"/>
                </w:rPr>
                <w:t>/</w:t>
              </w:r>
            </w:hyperlink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2E" w:rsidRPr="00DF6206" w:rsidTr="00DF652E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144"/>
        </w:trPr>
        <w:tc>
          <w:tcPr>
            <w:tcW w:w="4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 w:rsidP="00DF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 w:rsidP="00DF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206" w:rsidRPr="00DF6206" w:rsidRDefault="00DF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AE6F67">
        <w:trPr>
          <w:trHeight w:val="144"/>
        </w:trPr>
        <w:tc>
          <w:tcPr>
            <w:tcW w:w="138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4.Робототехника</w:t>
            </w:r>
          </w:p>
        </w:tc>
      </w:tr>
      <w:tr w:rsidR="00DF652E" w:rsidRPr="00DF6206" w:rsidTr="00F8448A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A330D2" w:rsidRDefault="00387373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  <w:lang w:val="en-US"/>
              </w:rPr>
            </w:pPr>
            <w:hyperlink r:id="rId29">
              <w:r w:rsidR="00DF652E" w:rsidRPr="00A330D2">
                <w:rPr>
                  <w:color w:val="0000FF"/>
                  <w:u w:val="single" w:color="0000FF"/>
                  <w:lang w:val="en-US"/>
                </w:rPr>
                <w:t>http://tehnologiya.narod.ru</w:t>
              </w:r>
            </w:hyperlink>
          </w:p>
          <w:p w:rsidR="00DF652E" w:rsidRPr="00A330D2" w:rsidRDefault="00DF652E" w:rsidP="00DF652E">
            <w:pPr>
              <w:pStyle w:val="TableParagraph"/>
              <w:spacing w:before="103"/>
              <w:ind w:left="91"/>
              <w:rPr>
                <w:color w:val="0000FF"/>
                <w:u w:val="single" w:color="0000FF"/>
                <w:lang w:val="en-US"/>
              </w:rPr>
            </w:pPr>
          </w:p>
          <w:p w:rsidR="00DF652E" w:rsidRPr="00A330D2" w:rsidRDefault="00387373" w:rsidP="00DF652E">
            <w:pPr>
              <w:pStyle w:val="TableParagraph"/>
              <w:spacing w:before="87"/>
              <w:ind w:left="91"/>
              <w:rPr>
                <w:rFonts w:ascii="Calibri"/>
                <w:lang w:val="en-US"/>
              </w:rPr>
            </w:pPr>
            <w:hyperlink r:id="rId30">
              <w:r w:rsidR="00DF652E" w:rsidRPr="00A330D2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</w:t>
              </w:r>
            </w:hyperlink>
          </w:p>
          <w:p w:rsidR="00DF652E" w:rsidRPr="00A330D2" w:rsidRDefault="00DF652E" w:rsidP="00DF652E">
            <w:pPr>
              <w:pStyle w:val="TableParagraph"/>
              <w:spacing w:before="1"/>
              <w:rPr>
                <w:rFonts w:ascii="Cambria"/>
                <w:b/>
                <w:lang w:val="en-US"/>
              </w:rPr>
            </w:pPr>
          </w:p>
          <w:p w:rsidR="00DF652E" w:rsidRPr="00854294" w:rsidRDefault="00387373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  <w:hyperlink r:id="rId31">
              <w:r w:rsidR="00DF652E" w:rsidRPr="00854294">
                <w:rPr>
                  <w:rFonts w:ascii="Calibri"/>
                  <w:color w:val="0000FF"/>
                  <w:spacing w:val="-1"/>
                  <w:u w:val="single" w:color="0000FF"/>
                  <w:lang w:val="en-US"/>
                </w:rPr>
                <w:t>https://videouroki.net/blog/tehnologiya/2-</w:t>
              </w:r>
            </w:hyperlink>
            <w:r w:rsidR="00DF652E" w:rsidRPr="00854294">
              <w:rPr>
                <w:rFonts w:ascii="Calibri"/>
                <w:color w:val="0000FF"/>
                <w:u w:val="single" w:color="0000FF"/>
                <w:lang w:val="en-US"/>
              </w:rPr>
              <w:t>free_video</w:t>
            </w:r>
          </w:p>
          <w:p w:rsidR="00DF652E" w:rsidRPr="00854294" w:rsidRDefault="00DF652E" w:rsidP="00DF652E">
            <w:pPr>
              <w:pStyle w:val="TableParagraph"/>
              <w:spacing w:before="103"/>
              <w:ind w:left="91"/>
              <w:rPr>
                <w:rFonts w:ascii="Calibri"/>
                <w:color w:val="0000FF"/>
                <w:u w:val="single" w:color="0000FF"/>
                <w:lang w:val="en-US"/>
              </w:rPr>
            </w:pPr>
          </w:p>
          <w:p w:rsidR="00DF652E" w:rsidRPr="00DF6206" w:rsidRDefault="00387373" w:rsidP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DF652E">
                <w:rPr>
                  <w:rFonts w:ascii="Calibri"/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DF652E" w:rsidRPr="00DF6206" w:rsidTr="00F8448A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2E" w:rsidRPr="00DF6206" w:rsidTr="00F8448A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2E" w:rsidRPr="00DF6206" w:rsidTr="00F8448A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2E" w:rsidRPr="00DF6206" w:rsidTr="00F8448A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2E" w:rsidRPr="00DF6206" w:rsidTr="00F8448A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52E" w:rsidRPr="00DF6206" w:rsidRDefault="00DF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52E" w:rsidRPr="00DF6206" w:rsidRDefault="00DF6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144"/>
        </w:trPr>
        <w:tc>
          <w:tcPr>
            <w:tcW w:w="4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206" w:rsidRPr="00DF6206" w:rsidRDefault="00DF6206" w:rsidP="00DF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 w:rsidP="00DF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206" w:rsidRPr="00DF6206" w:rsidRDefault="00DF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06" w:rsidRPr="00DF6206" w:rsidTr="00DF652E">
        <w:trPr>
          <w:trHeight w:val="144"/>
        </w:trPr>
        <w:tc>
          <w:tcPr>
            <w:tcW w:w="4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 w:rsidP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6206" w:rsidRPr="00DF6206" w:rsidRDefault="00DF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6206" w:rsidRPr="00DF6206" w:rsidRDefault="00DF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F0E" w:rsidRPr="00DF6206" w:rsidRDefault="00A40F0E" w:rsidP="00B00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C61C1" w:rsidRPr="00DF6206" w:rsidRDefault="005C61C1" w:rsidP="005C61C1">
      <w:pPr>
        <w:rPr>
          <w:rFonts w:ascii="Times New Roman" w:hAnsi="Times New Roman" w:cs="Times New Roman"/>
          <w:sz w:val="24"/>
          <w:szCs w:val="24"/>
        </w:rPr>
      </w:pPr>
    </w:p>
    <w:p w:rsidR="005C61C1" w:rsidRPr="00DF6206" w:rsidRDefault="005C61C1" w:rsidP="005C61C1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DF6206">
        <w:rPr>
          <w:rFonts w:ascii="Times New Roman" w:hAnsi="Times New Roman" w:cs="Times New Roman"/>
          <w:sz w:val="24"/>
          <w:szCs w:val="24"/>
        </w:rPr>
        <w:tab/>
      </w:r>
    </w:p>
    <w:p w:rsidR="005C61C1" w:rsidRPr="00DF6206" w:rsidRDefault="005C61C1">
      <w:pPr>
        <w:rPr>
          <w:rFonts w:ascii="Times New Roman" w:hAnsi="Times New Roman" w:cs="Times New Roman"/>
          <w:sz w:val="24"/>
          <w:szCs w:val="24"/>
        </w:rPr>
      </w:pPr>
      <w:r w:rsidRPr="00DF6206">
        <w:rPr>
          <w:rFonts w:ascii="Times New Roman" w:hAnsi="Times New Roman" w:cs="Times New Roman"/>
          <w:sz w:val="24"/>
          <w:szCs w:val="24"/>
        </w:rPr>
        <w:br w:type="page"/>
      </w:r>
    </w:p>
    <w:p w:rsidR="005C61C1" w:rsidRPr="00DF6206" w:rsidRDefault="005C61C1" w:rsidP="005C61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C61C1" w:rsidRPr="00DF6206" w:rsidRDefault="005C61C1" w:rsidP="005C61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6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59"/>
        <w:gridCol w:w="9646"/>
        <w:gridCol w:w="3121"/>
      </w:tblGrid>
      <w:tr w:rsidR="005C61C1" w:rsidRPr="00DF6206" w:rsidTr="00F275FE">
        <w:trPr>
          <w:trHeight w:val="144"/>
        </w:trPr>
        <w:tc>
          <w:tcPr>
            <w:tcW w:w="10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5C61C1" w:rsidRPr="00DF6206" w:rsidTr="00F275F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труд (технологию). Санитарно-гигиенические требования и правила внутреннего распорядка при работе в школьной мастерской.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Графическиеизображения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Технология, ее основные составляющие. Бумага и её свойства. 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969FD" w:rsidRPr="00D969FD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C61C1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969FD" w:rsidRDefault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1C1" w:rsidRPr="00DF6206" w:rsidRDefault="005C61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969FD" w:rsidRPr="00D969FD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969FD" w:rsidRPr="00D969FD" w:rsidTr="00F83E0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B3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изготовление изделий из бумаги и картона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969FD" w:rsidRPr="00D969FD" w:rsidTr="00F83E0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B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и изготовление изделий из бумаги и картона»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969FD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«Кухонная и столовая посуда. Правила санитарии, гигиены и </w:t>
            </w:r>
            <w:proofErr w:type="spellStart"/>
            <w:r w:rsidRPr="00D969FD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D969FD">
              <w:rPr>
                <w:rFonts w:ascii="Times New Roman" w:hAnsi="Times New Roman"/>
                <w:sz w:val="24"/>
                <w:lang w:val="ru-RU"/>
              </w:rPr>
              <w:t xml:space="preserve"> безопасной работы на кухне». </w:t>
            </w: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Чертёжкухни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в масштабе1 : 20»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9FD">
              <w:rPr>
                <w:rFonts w:ascii="Times New Roman" w:hAnsi="Times New Roman"/>
                <w:sz w:val="24"/>
              </w:rPr>
              <w:t>Бутерброды</w:t>
            </w:r>
            <w:proofErr w:type="spellEnd"/>
            <w:r w:rsidRPr="00D969F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969FD">
              <w:rPr>
                <w:rFonts w:ascii="Times New Roman" w:hAnsi="Times New Roman"/>
                <w:sz w:val="24"/>
              </w:rPr>
              <w:t>горячиенапитки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«Приготовление и оформление бутербродов. </w:t>
            </w:r>
            <w:proofErr w:type="spellStart"/>
            <w:r w:rsidRPr="00D969FD">
              <w:rPr>
                <w:rFonts w:ascii="Times New Roman" w:hAnsi="Times New Roman"/>
                <w:sz w:val="24"/>
              </w:rPr>
              <w:t>Приготовлениегорячихнапитков</w:t>
            </w:r>
            <w:proofErr w:type="spellEnd"/>
            <w:r w:rsidRPr="00D969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Практическая работа «Приготовление блюд из яиц к завтраку»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Сервировка стола, правила этикета.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Подготовкапроекта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Текстильные материалы.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D969FD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C96159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образцов ручных швейных работ»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69FD" w:rsidRPr="00C96159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C96159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69FD" w:rsidRPr="00C96159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C96159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образцов ручных швейных работ»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69FD" w:rsidRPr="00C96159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Основные приему влажно-тепловой обработки швейных изделий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69FD" w:rsidRPr="00C96159" w:rsidTr="00F275FE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C96159" w:rsidRDefault="00D969FD" w:rsidP="00D96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969FD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влажно-тепловых работ»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Выполнениепрямыхстрочек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A21E25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машинных швов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прямых строчек»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Чертежвыкроекшвейногоизделия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C2699C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Роботыкакисполнители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Датчики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принципработы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C96159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FC6E47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69FD">
              <w:rPr>
                <w:rFonts w:ascii="Times New Roman" w:hAnsi="Times New Roman" w:cs="Times New Roman"/>
                <w:sz w:val="24"/>
                <w:szCs w:val="24"/>
              </w:rPr>
              <w:t>Защитапроектапоробототехнике</w:t>
            </w:r>
            <w:proofErr w:type="spellEnd"/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FC6E47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F6206" w:rsidRDefault="00D969FD" w:rsidP="00D96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9FD" w:rsidRPr="00D969FD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969FD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969FD" w:rsidRPr="00DF6206" w:rsidTr="00F275F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F6206" w:rsidRDefault="00D969FD" w:rsidP="00D9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9FD" w:rsidRPr="00DF6206" w:rsidRDefault="00D969FD" w:rsidP="00D96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5C61C1" w:rsidRPr="00DF6206" w:rsidRDefault="005C61C1" w:rsidP="005C61C1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5C61C1" w:rsidRPr="00DF6206" w:rsidRDefault="005C61C1" w:rsidP="005C61C1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  <w:sectPr w:rsidR="005C61C1" w:rsidRPr="00DF6206" w:rsidSect="00B00DF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F6206">
        <w:rPr>
          <w:rFonts w:ascii="Times New Roman" w:hAnsi="Times New Roman" w:cs="Times New Roman"/>
          <w:sz w:val="24"/>
          <w:szCs w:val="24"/>
        </w:rPr>
        <w:tab/>
      </w:r>
    </w:p>
    <w:p w:rsidR="004C1CB6" w:rsidRPr="00394A32" w:rsidRDefault="004C1CB6" w:rsidP="004C1CB6">
      <w:pPr>
        <w:spacing w:after="0"/>
        <w:ind w:left="120"/>
        <w:rPr>
          <w:lang w:val="ru-RU"/>
        </w:rPr>
      </w:pPr>
      <w:bookmarkStart w:id="20" w:name="block-18040622"/>
      <w:bookmarkEnd w:id="19"/>
      <w:r w:rsidRPr="00394A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1CB6" w:rsidRPr="00394A32" w:rsidRDefault="004C1CB6" w:rsidP="004C1CB6">
      <w:pPr>
        <w:spacing w:after="0" w:line="480" w:lineRule="auto"/>
        <w:ind w:left="120"/>
        <w:rPr>
          <w:lang w:val="ru-RU"/>
        </w:rPr>
      </w:pPr>
      <w:r w:rsidRPr="00394A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1CB6" w:rsidRPr="00C262E6" w:rsidRDefault="004C1CB6" w:rsidP="004C1CB6">
      <w:pPr>
        <w:spacing w:before="4"/>
        <w:ind w:left="282" w:right="291" w:firstLine="707"/>
        <w:rPr>
          <w:rFonts w:ascii="Times New Roman" w:hAnsi="Times New Roman" w:cs="Times New Roman"/>
          <w:sz w:val="24"/>
          <w:lang w:val="ru-RU"/>
        </w:rPr>
      </w:pPr>
      <w:r w:rsidRPr="007F1B3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 w:cs="Times New Roman"/>
          <w:b/>
          <w:sz w:val="24"/>
          <w:lang w:val="ru-RU"/>
        </w:rPr>
        <w:t>У</w:t>
      </w:r>
      <w:r w:rsidRPr="00C262E6">
        <w:rPr>
          <w:rFonts w:ascii="Times New Roman" w:hAnsi="Times New Roman" w:cs="Times New Roman"/>
          <w:b/>
          <w:sz w:val="24"/>
          <w:lang w:val="ru-RU"/>
        </w:rPr>
        <w:t xml:space="preserve">чебно-методический комплект </w:t>
      </w:r>
      <w:r w:rsidRPr="00C262E6">
        <w:rPr>
          <w:rFonts w:ascii="Times New Roman" w:hAnsi="Times New Roman" w:cs="Times New Roman"/>
          <w:sz w:val="24"/>
          <w:lang w:val="ru-RU"/>
        </w:rPr>
        <w:t>по предмету «Технология» в соответствии сФГОСООО2021входят:</w:t>
      </w:r>
    </w:p>
    <w:p w:rsidR="004C1CB6" w:rsidRDefault="004C1CB6" w:rsidP="004C1CB6">
      <w:pPr>
        <w:pStyle w:val="af0"/>
        <w:numPr>
          <w:ilvl w:val="0"/>
          <w:numId w:val="1"/>
        </w:numPr>
        <w:tabs>
          <w:tab w:val="left" w:pos="1194"/>
        </w:tabs>
        <w:spacing w:before="3" w:line="276" w:lineRule="auto"/>
        <w:ind w:right="284" w:firstLine="70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учебни</w:t>
      </w:r>
      <w:proofErr w:type="gramStart"/>
      <w:r>
        <w:rPr>
          <w:rFonts w:ascii="Times New Roman" w:hAnsi="Times New Roman" w:cs="Times New Roman"/>
          <w:b/>
          <w:sz w:val="24"/>
        </w:rPr>
        <w:t>к«</w:t>
      </w:r>
      <w:proofErr w:type="gramEnd"/>
      <w:r>
        <w:rPr>
          <w:rFonts w:ascii="Times New Roman" w:hAnsi="Times New Roman" w:cs="Times New Roman"/>
          <w:b/>
          <w:sz w:val="24"/>
        </w:rPr>
        <w:t>Технология»5класс</w:t>
      </w:r>
      <w:r>
        <w:rPr>
          <w:rFonts w:ascii="Times New Roman" w:hAnsi="Times New Roman" w:cs="Times New Roman"/>
          <w:sz w:val="24"/>
        </w:rPr>
        <w:t xml:space="preserve">(Приложение1ФПУот21.09.2022г.)авторского коллектива Е. С. </w:t>
      </w:r>
      <w:proofErr w:type="spellStart"/>
      <w:r>
        <w:rPr>
          <w:rFonts w:ascii="Times New Roman" w:hAnsi="Times New Roman" w:cs="Times New Roman"/>
          <w:sz w:val="24"/>
        </w:rPr>
        <w:t>Глозман</w:t>
      </w:r>
      <w:proofErr w:type="spellEnd"/>
      <w:r>
        <w:rPr>
          <w:rFonts w:ascii="Times New Roman" w:hAnsi="Times New Roman" w:cs="Times New Roman"/>
          <w:sz w:val="24"/>
        </w:rPr>
        <w:t xml:space="preserve">, О. А. Кожина, Ю. Л. </w:t>
      </w:r>
      <w:proofErr w:type="spellStart"/>
      <w:r>
        <w:rPr>
          <w:rFonts w:ascii="Times New Roman" w:hAnsi="Times New Roman" w:cs="Times New Roman"/>
          <w:sz w:val="24"/>
        </w:rPr>
        <w:t>Хотунцев</w:t>
      </w:r>
      <w:proofErr w:type="spellEnd"/>
      <w:r>
        <w:rPr>
          <w:rFonts w:ascii="Times New Roman" w:hAnsi="Times New Roman" w:cs="Times New Roman"/>
          <w:sz w:val="24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</w:rPr>
        <w:t>Кудаковаидругие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4-е издание, выпуск 2023 г</w:t>
      </w:r>
      <w:r>
        <w:rPr>
          <w:rFonts w:ascii="Times New Roman" w:hAnsi="Times New Roman" w:cs="Times New Roman"/>
          <w:sz w:val="24"/>
        </w:rPr>
        <w:t>.</w:t>
      </w:r>
    </w:p>
    <w:p w:rsidR="004C1CB6" w:rsidRDefault="004C1CB6" w:rsidP="004C1CB6">
      <w:pPr>
        <w:pStyle w:val="af0"/>
        <w:numPr>
          <w:ilvl w:val="0"/>
          <w:numId w:val="1"/>
        </w:numPr>
        <w:tabs>
          <w:tab w:val="left" w:pos="1130"/>
        </w:tabs>
        <w:ind w:left="1129" w:right="0" w:hanging="140"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Электроннаяформаучебника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платформаЛекта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4C1CB6" w:rsidRPr="00B04C41" w:rsidRDefault="004C1CB6" w:rsidP="004C1CB6">
      <w:pPr>
        <w:pStyle w:val="1"/>
        <w:keepNext w:val="0"/>
        <w:keepLines w:val="0"/>
        <w:numPr>
          <w:ilvl w:val="0"/>
          <w:numId w:val="1"/>
        </w:numPr>
        <w:tabs>
          <w:tab w:val="left" w:pos="1130"/>
        </w:tabs>
        <w:spacing w:before="41" w:after="0" w:line="240" w:lineRule="auto"/>
        <w:ind w:left="1129" w:hanging="140"/>
        <w:rPr>
          <w:rFonts w:ascii="Times New Roman" w:eastAsia="Georgia" w:hAnsi="Times New Roman" w:cs="Times New Roman"/>
          <w:b w:val="0"/>
          <w:bCs w:val="0"/>
          <w:color w:val="auto"/>
          <w:sz w:val="24"/>
          <w:szCs w:val="20"/>
          <w:lang w:val="ru-RU"/>
        </w:rPr>
      </w:pPr>
      <w:r w:rsidRPr="00B04C41">
        <w:rPr>
          <w:rFonts w:ascii="Times New Roman" w:eastAsia="Georgia" w:hAnsi="Times New Roman" w:cs="Times New Roman"/>
          <w:b w:val="0"/>
          <w:bCs w:val="0"/>
          <w:color w:val="auto"/>
          <w:sz w:val="24"/>
          <w:szCs w:val="20"/>
          <w:lang w:val="ru-RU"/>
        </w:rPr>
        <w:t>Рабочая программа по предмету.</w:t>
      </w:r>
    </w:p>
    <w:p w:rsidR="004C1CB6" w:rsidRDefault="004C1CB6" w:rsidP="004C1CB6">
      <w:pPr>
        <w:pStyle w:val="af0"/>
        <w:numPr>
          <w:ilvl w:val="0"/>
          <w:numId w:val="1"/>
        </w:numPr>
        <w:tabs>
          <w:tab w:val="left" w:pos="1190"/>
        </w:tabs>
        <w:spacing w:before="40"/>
        <w:ind w:left="1189" w:right="0" w:hanging="200"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Методическиепособияипоурочныеразработки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C1CB6" w:rsidRDefault="004C1CB6" w:rsidP="004C1CB6">
      <w:pPr>
        <w:pStyle w:val="af0"/>
        <w:numPr>
          <w:ilvl w:val="0"/>
          <w:numId w:val="1"/>
        </w:numPr>
        <w:tabs>
          <w:tab w:val="left" w:pos="1130"/>
        </w:tabs>
        <w:spacing w:before="44"/>
        <w:ind w:left="1129" w:right="0" w:hanging="140"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Цифровыеобразовательныересурсы</w:t>
      </w:r>
      <w:proofErr w:type="spellEnd"/>
    </w:p>
    <w:p w:rsidR="004C1CB6" w:rsidRDefault="004C1CB6" w:rsidP="004C1CB6">
      <w:pPr>
        <w:pStyle w:val="af0"/>
        <w:numPr>
          <w:ilvl w:val="0"/>
          <w:numId w:val="1"/>
        </w:numPr>
        <w:tabs>
          <w:tab w:val="left" w:pos="1130"/>
        </w:tabs>
        <w:spacing w:before="40"/>
        <w:ind w:left="1129" w:right="0" w:hanging="14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Контрольно-диагностическиематериалы</w:t>
      </w:r>
      <w:proofErr w:type="spellEnd"/>
    </w:p>
    <w:bookmarkEnd w:id="20"/>
    <w:p w:rsidR="004C1CB6" w:rsidRDefault="004C1CB6" w:rsidP="004C1CB6">
      <w:pPr>
        <w:spacing w:after="0" w:line="480" w:lineRule="auto"/>
        <w:ind w:left="120"/>
      </w:pPr>
    </w:p>
    <w:p w:rsidR="00961335" w:rsidRPr="00DF6206" w:rsidRDefault="00961335">
      <w:pPr>
        <w:rPr>
          <w:rFonts w:ascii="Times New Roman" w:hAnsi="Times New Roman" w:cs="Times New Roman"/>
          <w:sz w:val="24"/>
          <w:szCs w:val="24"/>
        </w:rPr>
      </w:pPr>
    </w:p>
    <w:sectPr w:rsidR="00961335" w:rsidRPr="00DF6206" w:rsidSect="00C92E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5F" w:rsidRDefault="003E2D5F" w:rsidP="00003145">
      <w:pPr>
        <w:spacing w:after="0" w:line="240" w:lineRule="auto"/>
      </w:pPr>
      <w:r>
        <w:separator/>
      </w:r>
    </w:p>
  </w:endnote>
  <w:endnote w:type="continuationSeparator" w:id="1">
    <w:p w:rsidR="003E2D5F" w:rsidRDefault="003E2D5F" w:rsidP="0000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66553"/>
      <w:docPartObj>
        <w:docPartGallery w:val="Page Numbers (Bottom of Page)"/>
        <w:docPartUnique/>
      </w:docPartObj>
    </w:sdtPr>
    <w:sdtContent>
      <w:p w:rsidR="00003145" w:rsidRDefault="00387373">
        <w:pPr>
          <w:pStyle w:val="ae"/>
          <w:jc w:val="right"/>
        </w:pPr>
        <w:r>
          <w:fldChar w:fldCharType="begin"/>
        </w:r>
        <w:r w:rsidR="00003145">
          <w:instrText>PAGE   \* MERGEFORMAT</w:instrText>
        </w:r>
        <w:r>
          <w:fldChar w:fldCharType="separate"/>
        </w:r>
        <w:r w:rsidR="000F0432" w:rsidRPr="000F0432">
          <w:rPr>
            <w:noProof/>
            <w:lang w:val="ru-RU"/>
          </w:rPr>
          <w:t>2</w:t>
        </w:r>
        <w:r>
          <w:fldChar w:fldCharType="end"/>
        </w:r>
      </w:p>
    </w:sdtContent>
  </w:sdt>
  <w:p w:rsidR="00003145" w:rsidRDefault="000031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5F" w:rsidRDefault="003E2D5F" w:rsidP="00003145">
      <w:pPr>
        <w:spacing w:after="0" w:line="240" w:lineRule="auto"/>
      </w:pPr>
      <w:r>
        <w:separator/>
      </w:r>
    </w:p>
  </w:footnote>
  <w:footnote w:type="continuationSeparator" w:id="1">
    <w:p w:rsidR="003E2D5F" w:rsidRDefault="003E2D5F" w:rsidP="0000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879AEF"/>
    <w:multiLevelType w:val="multilevel"/>
    <w:tmpl w:val="C8879AEF"/>
    <w:lvl w:ilvl="0">
      <w:numFmt w:val="bullet"/>
      <w:lvlText w:val="-"/>
      <w:lvlJc w:val="left"/>
      <w:pPr>
        <w:ind w:left="28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4" w:hanging="2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40F0E"/>
    <w:rsid w:val="00003145"/>
    <w:rsid w:val="000F0432"/>
    <w:rsid w:val="00387373"/>
    <w:rsid w:val="003E2D5F"/>
    <w:rsid w:val="004C1CB6"/>
    <w:rsid w:val="005C61C1"/>
    <w:rsid w:val="007477CC"/>
    <w:rsid w:val="00961335"/>
    <w:rsid w:val="00A40F0E"/>
    <w:rsid w:val="00B00DF9"/>
    <w:rsid w:val="00C2699C"/>
    <w:rsid w:val="00C96159"/>
    <w:rsid w:val="00D969FD"/>
    <w:rsid w:val="00DF6206"/>
    <w:rsid w:val="00DF652E"/>
    <w:rsid w:val="00EE18C6"/>
    <w:rsid w:val="00F275FE"/>
    <w:rsid w:val="00FC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73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3145"/>
  </w:style>
  <w:style w:type="paragraph" w:styleId="af0">
    <w:name w:val="List Paragraph"/>
    <w:basedOn w:val="a"/>
    <w:uiPriority w:val="1"/>
    <w:qFormat/>
    <w:rsid w:val="004C1CB6"/>
    <w:pPr>
      <w:spacing w:after="0" w:line="240" w:lineRule="auto"/>
      <w:ind w:left="116" w:right="248" w:firstLine="453"/>
      <w:jc w:val="both"/>
    </w:pPr>
    <w:rPr>
      <w:rFonts w:ascii="Georgia" w:eastAsia="Georgia" w:hAnsi="Georgia" w:cs="Georgia"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DF652E"/>
    <w:pPr>
      <w:spacing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0F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hnologiya.narod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hnologiya.narod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ideouroki.net/blog/tehnologiya/2-" TargetMode="External"/><Relationship Id="rId17" Type="http://schemas.openxmlformats.org/officeDocument/2006/relationships/hyperlink" Target="http://tehnologiya.narod.ru/" TargetMode="External"/><Relationship Id="rId25" Type="http://schemas.openxmlformats.org/officeDocument/2006/relationships/hyperlink" Target="http://tehnologiya.narod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://tehnologiya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deouroki.net/blog/tehnologiya/2-" TargetMode="External"/><Relationship Id="rId23" Type="http://schemas.openxmlformats.org/officeDocument/2006/relationships/hyperlink" Target="https://videouroki.net/blog/tehnologiya/2-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videouroki.net/blog/tehnologiya/2-" TargetMode="External"/><Relationship Id="rId31" Type="http://schemas.openxmlformats.org/officeDocument/2006/relationships/hyperlink" Target="https://videouroki.net/blog/tehnologiya/2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hnologiya.narod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videouroki.net/blog/tehnologiya/2-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20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Nikolaeva</dc:creator>
  <cp:lastModifiedBy>Админ</cp:lastModifiedBy>
  <cp:revision>8</cp:revision>
  <dcterms:created xsi:type="dcterms:W3CDTF">2024-09-07T18:15:00Z</dcterms:created>
  <dcterms:modified xsi:type="dcterms:W3CDTF">2025-02-10T09:49:00Z</dcterms:modified>
</cp:coreProperties>
</file>